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00" w:rsidRDefault="00B00700">
      <w:pPr>
        <w:pStyle w:val="ConsPlusTitlePage"/>
      </w:pPr>
      <w:r>
        <w:br/>
      </w:r>
    </w:p>
    <w:p w:rsidR="00B00700" w:rsidRDefault="00B00700">
      <w:pPr>
        <w:pStyle w:val="ConsPlusNormal"/>
        <w:jc w:val="both"/>
        <w:outlineLvl w:val="0"/>
      </w:pPr>
    </w:p>
    <w:p w:rsidR="00B00700" w:rsidRDefault="00B0070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00700" w:rsidRDefault="00B00700">
      <w:pPr>
        <w:pStyle w:val="ConsPlusTitle"/>
        <w:jc w:val="center"/>
      </w:pPr>
    </w:p>
    <w:p w:rsidR="00B00700" w:rsidRDefault="00B00700">
      <w:pPr>
        <w:pStyle w:val="ConsPlusTitle"/>
        <w:jc w:val="center"/>
      </w:pPr>
      <w:r>
        <w:t>РАСПОРЯЖЕНИЕ</w:t>
      </w:r>
    </w:p>
    <w:p w:rsidR="00B00700" w:rsidRDefault="00B00700">
      <w:pPr>
        <w:pStyle w:val="ConsPlusTitle"/>
        <w:jc w:val="center"/>
      </w:pPr>
      <w:bookmarkStart w:id="0" w:name="_GoBack"/>
      <w:r>
        <w:t>от 19 апреля 2016 г. N 724-р</w:t>
      </w:r>
    </w:p>
    <w:bookmarkEnd w:id="0"/>
    <w:p w:rsidR="00B00700" w:rsidRDefault="00B007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07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700" w:rsidRDefault="00B007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700" w:rsidRDefault="00B007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0700" w:rsidRDefault="00B007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0700" w:rsidRDefault="00B007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5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00700" w:rsidRDefault="00B007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6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7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8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B00700" w:rsidRDefault="00B007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9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B00700" w:rsidRDefault="00B00700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B00700" w:rsidRDefault="00B00700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29.04.2021 </w:t>
            </w:r>
            <w:hyperlink r:id="rId11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B00700" w:rsidRDefault="00B007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12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13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700" w:rsidRDefault="00B00700">
            <w:pPr>
              <w:pStyle w:val="ConsPlusNormal"/>
            </w:pPr>
          </w:p>
        </w:tc>
      </w:tr>
    </w:tbl>
    <w:p w:rsidR="00B00700" w:rsidRDefault="00B00700">
      <w:pPr>
        <w:pStyle w:val="ConsPlusNormal"/>
        <w:jc w:val="center"/>
      </w:pPr>
    </w:p>
    <w:p w:rsidR="00B00700" w:rsidRDefault="00B0070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29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  <w:proofErr w:type="gramEnd"/>
    </w:p>
    <w:p w:rsidR="00B00700" w:rsidRDefault="00B00700">
      <w:pPr>
        <w:pStyle w:val="ConsPlusNormal"/>
        <w:spacing w:before="200"/>
        <w:ind w:firstLine="540"/>
        <w:jc w:val="both"/>
      </w:pPr>
      <w:r>
        <w:t>2. Настоящее распоряжение вступает в силу с 1 июля 2016 г.</w:t>
      </w:r>
    </w:p>
    <w:p w:rsidR="00B00700" w:rsidRDefault="00B00700">
      <w:pPr>
        <w:pStyle w:val="ConsPlusNormal"/>
        <w:jc w:val="both"/>
      </w:pPr>
    </w:p>
    <w:p w:rsidR="00B00700" w:rsidRDefault="00B00700">
      <w:pPr>
        <w:pStyle w:val="ConsPlusNormal"/>
        <w:jc w:val="right"/>
      </w:pPr>
      <w:r>
        <w:t>Председатель Правительства</w:t>
      </w:r>
    </w:p>
    <w:p w:rsidR="00B00700" w:rsidRDefault="00B00700">
      <w:pPr>
        <w:pStyle w:val="ConsPlusNormal"/>
        <w:jc w:val="right"/>
      </w:pPr>
      <w:r>
        <w:t>Российской Федерации</w:t>
      </w:r>
    </w:p>
    <w:p w:rsidR="00B00700" w:rsidRDefault="00B00700">
      <w:pPr>
        <w:pStyle w:val="ConsPlusNormal"/>
        <w:jc w:val="right"/>
      </w:pPr>
      <w:r>
        <w:t>Д.МЕДВЕДЕВ</w:t>
      </w:r>
    </w:p>
    <w:p w:rsidR="00B00700" w:rsidRDefault="00B00700">
      <w:pPr>
        <w:pStyle w:val="ConsPlusNormal"/>
        <w:jc w:val="both"/>
      </w:pPr>
    </w:p>
    <w:p w:rsidR="00B00700" w:rsidRDefault="00B00700">
      <w:pPr>
        <w:pStyle w:val="ConsPlusNormal"/>
        <w:jc w:val="both"/>
      </w:pPr>
    </w:p>
    <w:p w:rsidR="00B00700" w:rsidRDefault="00B00700">
      <w:pPr>
        <w:pStyle w:val="ConsPlusNormal"/>
        <w:jc w:val="both"/>
      </w:pPr>
    </w:p>
    <w:p w:rsidR="00B00700" w:rsidRDefault="00B00700">
      <w:pPr>
        <w:pStyle w:val="ConsPlusNormal"/>
        <w:jc w:val="both"/>
      </w:pPr>
    </w:p>
    <w:p w:rsidR="00B00700" w:rsidRDefault="00B00700">
      <w:pPr>
        <w:pStyle w:val="ConsPlusNormal"/>
        <w:jc w:val="both"/>
      </w:pPr>
    </w:p>
    <w:p w:rsidR="00B00700" w:rsidRDefault="00B00700">
      <w:pPr>
        <w:pStyle w:val="ConsPlusNormal"/>
        <w:jc w:val="right"/>
        <w:outlineLvl w:val="0"/>
      </w:pPr>
      <w:r>
        <w:t>Утвержден</w:t>
      </w:r>
    </w:p>
    <w:p w:rsidR="00B00700" w:rsidRDefault="00B00700">
      <w:pPr>
        <w:pStyle w:val="ConsPlusNormal"/>
        <w:jc w:val="right"/>
      </w:pPr>
      <w:r>
        <w:t>распоряжением Правительства</w:t>
      </w:r>
    </w:p>
    <w:p w:rsidR="00B00700" w:rsidRDefault="00B00700">
      <w:pPr>
        <w:pStyle w:val="ConsPlusNormal"/>
        <w:jc w:val="right"/>
      </w:pPr>
      <w:r>
        <w:t>Российской Федерации</w:t>
      </w:r>
    </w:p>
    <w:p w:rsidR="00B00700" w:rsidRDefault="00B00700">
      <w:pPr>
        <w:pStyle w:val="ConsPlusNormal"/>
        <w:jc w:val="right"/>
      </w:pPr>
      <w:r>
        <w:t>от 19 апреля 2016 г. N 724-р</w:t>
      </w:r>
    </w:p>
    <w:p w:rsidR="00B00700" w:rsidRDefault="00B00700">
      <w:pPr>
        <w:pStyle w:val="ConsPlusNormal"/>
        <w:jc w:val="both"/>
      </w:pPr>
    </w:p>
    <w:p w:rsidR="00B00700" w:rsidRDefault="00B00700">
      <w:pPr>
        <w:pStyle w:val="ConsPlusTitle"/>
        <w:jc w:val="center"/>
      </w:pPr>
      <w:bookmarkStart w:id="1" w:name="P29"/>
      <w:bookmarkEnd w:id="1"/>
      <w:r>
        <w:t>ПЕРЕЧЕНЬ</w:t>
      </w:r>
    </w:p>
    <w:p w:rsidR="00B00700" w:rsidRDefault="00B00700">
      <w:pPr>
        <w:pStyle w:val="ConsPlusTitle"/>
        <w:jc w:val="center"/>
      </w:pPr>
      <w:r>
        <w:t>ДОКУМЕНТОВ И (ИЛИ) ИНФОРМАЦИИ, ЗАПРАШИВАЕМЫХ И ПОЛУЧАЕМЫХ</w:t>
      </w:r>
    </w:p>
    <w:p w:rsidR="00B00700" w:rsidRDefault="00B00700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B00700" w:rsidRDefault="00B00700">
      <w:pPr>
        <w:pStyle w:val="ConsPlusTitle"/>
        <w:jc w:val="center"/>
      </w:pPr>
      <w:r>
        <w:t>ОРГАНАМИ ГОСУДАРСТВЕННОГО КОНТРОЛЯ (НАДЗОРА), ОРГАНАМИ</w:t>
      </w:r>
    </w:p>
    <w:p w:rsidR="00B00700" w:rsidRDefault="00B00700">
      <w:pPr>
        <w:pStyle w:val="ConsPlusTitle"/>
        <w:jc w:val="center"/>
      </w:pPr>
      <w:r>
        <w:t>МУНИЦИПАЛЬНОГО КОНТРОЛЯ ПРИ ОРГАНИЗАЦИИ И ПРОВЕДЕНИИ</w:t>
      </w:r>
    </w:p>
    <w:p w:rsidR="00B00700" w:rsidRDefault="00B00700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B00700" w:rsidRDefault="00B00700">
      <w:pPr>
        <w:pStyle w:val="ConsPlusTitle"/>
        <w:jc w:val="center"/>
      </w:pPr>
      <w:r>
        <w:t xml:space="preserve">САМОУПРАВЛЕНИЯ ЛИБО </w:t>
      </w:r>
      <w:proofErr w:type="gramStart"/>
      <w:r>
        <w:t>ПОДВЕДОМСТВЕННЫХ</w:t>
      </w:r>
      <w:proofErr w:type="gramEnd"/>
      <w:r>
        <w:t xml:space="preserve"> ГОСУДАРСТВЕННЫМ</w:t>
      </w:r>
    </w:p>
    <w:p w:rsidR="00B00700" w:rsidRDefault="00B00700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B00700" w:rsidRDefault="00B00700">
      <w:pPr>
        <w:pStyle w:val="ConsPlusTitle"/>
        <w:jc w:val="center"/>
      </w:pPr>
      <w:r>
        <w:t xml:space="preserve">В </w:t>
      </w:r>
      <w:proofErr w:type="gramStart"/>
      <w:r>
        <w:t>РАСПОРЯЖЕНИИ</w:t>
      </w:r>
      <w:proofErr w:type="gramEnd"/>
      <w:r>
        <w:t xml:space="preserve"> КОТОРЫХ НАХОДЯТСЯ ЭТИ ДОКУМЕНТЫ</w:t>
      </w:r>
    </w:p>
    <w:p w:rsidR="00B00700" w:rsidRDefault="00B00700">
      <w:pPr>
        <w:pStyle w:val="ConsPlusTitle"/>
        <w:jc w:val="center"/>
      </w:pPr>
      <w:r>
        <w:t>И (ИЛИ) ИНФОРМАЦИЯ</w:t>
      </w:r>
    </w:p>
    <w:p w:rsidR="00B00700" w:rsidRDefault="00B007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07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700" w:rsidRDefault="00B007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700" w:rsidRDefault="00B007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0700" w:rsidRDefault="00B007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0700" w:rsidRDefault="00B007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14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00700" w:rsidRDefault="00B007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15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16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17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B00700" w:rsidRDefault="00B007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18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B00700" w:rsidRDefault="00B00700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B00700" w:rsidRDefault="00B00700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29.04.2021 </w:t>
            </w:r>
            <w:hyperlink r:id="rId20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B00700" w:rsidRDefault="00B007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21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22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700" w:rsidRDefault="00B00700">
            <w:pPr>
              <w:pStyle w:val="ConsPlusNormal"/>
            </w:pPr>
          </w:p>
        </w:tc>
      </w:tr>
    </w:tbl>
    <w:p w:rsidR="00B00700" w:rsidRDefault="00B007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69"/>
        <w:gridCol w:w="2665"/>
      </w:tblGrid>
      <w:tr w:rsidR="00B00700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0700" w:rsidRDefault="00B00700">
            <w:pPr>
              <w:pStyle w:val="ConsPlusNormal"/>
              <w:jc w:val="center"/>
            </w:pPr>
            <w:r>
              <w:t>Наименование документа и (или)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0700" w:rsidRDefault="00B00700">
            <w:pPr>
              <w:pStyle w:val="ConsPlusNormal"/>
              <w:jc w:val="center"/>
            </w:pPr>
            <w:r>
              <w:t xml:space="preserve">Федеральные органы исполнительной власти, органы государственных </w:t>
            </w:r>
            <w:r>
              <w:lastRenderedPageBreak/>
              <w:t>внебюджетных фондов, в распоряжении которых находятся документ и (или) информация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gramStart"/>
            <w:r>
              <w:t>Сведения из заключения Минздрава России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места происхождения минеральной питьевой лечебной, лечебно-столовой и минеральной природной столовой воды, заявитель производит минеральную питьевую лечебную, лечебно-столовую и минеральную природную столовую воду, особые свойства которой определяются характерными для указанного географического объекта природными условиями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Минздрав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государственного реестра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Минздрав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Копия решения о выделении полос радиочастот для радиоэлектронных средств и высокочастотных устройств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Минкультуры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Копия прокатного удостоверения на фильм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Минкультуры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Копия разрешения на ввод в эксплуатацию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Минобороны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Копия разрешения на строительство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Минобороны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Копия свидетельства об исключении государственного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Минобороны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Согласование решения о предоставлении или об отказе в предоставлении лицензии на деятельность по разработке, производству, ремонту и испытаниям авиационной техники, в том числе авиационной техники двойного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Минобороны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отдельных видов металлообрабатывающего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плазменных модулей с плоской дисплейной панелью, в том числе с сенсорным экраном,</w:t>
            </w:r>
          </w:p>
          <w:p w:rsidR="00B00700" w:rsidRDefault="00B00700">
            <w:pPr>
              <w:pStyle w:val="ConsPlusNormal"/>
            </w:pPr>
            <w:r>
              <w:t xml:space="preserve">для аппаратуры товарной позиции </w:t>
            </w:r>
            <w:hyperlink r:id="rId24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25">
              <w:r>
                <w:rPr>
                  <w:color w:val="0000FF"/>
                </w:rPr>
                <w:t>8524 19 002 6</w:t>
              </w:r>
            </w:hyperlink>
            <w:r>
              <w:t xml:space="preserve"> и </w:t>
            </w:r>
            <w:hyperlink r:id="rId26">
              <w:r>
                <w:rPr>
                  <w:color w:val="0000FF"/>
                </w:rPr>
                <w:t>8524 99 002 6</w:t>
              </w:r>
            </w:hyperlink>
            <w:r>
              <w:t>, модулей с плоской дисплейной панелью,</w:t>
            </w:r>
          </w:p>
          <w:p w:rsidR="00B00700" w:rsidRDefault="00B00700">
            <w:pPr>
              <w:pStyle w:val="ConsPlusNormal"/>
            </w:pPr>
            <w:r>
              <w:t>в том числе с сенсорным экраном, на жидких кристаллах,</w:t>
            </w:r>
          </w:p>
          <w:p w:rsidR="00B00700" w:rsidRDefault="00B00700">
            <w:pPr>
              <w:pStyle w:val="ConsPlusNormal"/>
            </w:pPr>
            <w:r>
              <w:lastRenderedPageBreak/>
              <w:t xml:space="preserve">для аппаратуры товарной позиции </w:t>
            </w:r>
            <w:hyperlink r:id="rId27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28">
              <w:r>
                <w:rPr>
                  <w:color w:val="0000FF"/>
                </w:rPr>
                <w:t>8524 11 002 6</w:t>
              </w:r>
            </w:hyperlink>
            <w:r>
              <w:t xml:space="preserve"> и </w:t>
            </w:r>
            <w:hyperlink r:id="rId29">
              <w:r>
                <w:rPr>
                  <w:color w:val="0000FF"/>
                </w:rPr>
                <w:t>8524 91 002 6</w:t>
              </w:r>
            </w:hyperlink>
            <w:r>
              <w:t xml:space="preserve">, и частей для указанных модулей, декларируемых кодом ТН ВЭД ЕАЭС </w:t>
            </w:r>
            <w:hyperlink r:id="rId30">
              <w:r>
                <w:rPr>
                  <w:color w:val="0000FF"/>
                </w:rPr>
                <w:t>8529 90 102 6</w:t>
              </w:r>
            </w:hyperlink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lastRenderedPageBreak/>
              <w:t xml:space="preserve">(п. 11 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20.04.2022 N 947-р)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комплектующих изделий,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баланса производства, распространения и применения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 и ремонту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лицензий на производство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применению пиротехнических изделий IV и V классов в соответствии с техническим регламентом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лицензий на осуществление деятельности по хранению и уничтожению химического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Свидетельство об исключении экспериментального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из Государственного каталога пестицидов и </w:t>
            </w:r>
            <w:proofErr w:type="spellStart"/>
            <w:r>
              <w:t>агрохимикатов</w:t>
            </w:r>
            <w:proofErr w:type="spellEnd"/>
            <w:r>
              <w:t>, разрешенных к применению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Минсельхоз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разрешения на ввод в эксплуатацию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Минстрой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разрешения на строительство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Минстрой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Минстрой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Письмо о подтверждении целевого назначения ввозимого товара для котлов паровых и с пароперегревателем для судового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Минтранс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приказа об утверждении нормативов создания запасов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Минэнерго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приказа об утверждении нормативов удельных расходов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Минэнерго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Копия письма о подтверждении факта добычи нефти сырой с вязкостью в пластовых условиях не менее 10000 </w:t>
            </w:r>
            <w:proofErr w:type="spellStart"/>
            <w:r>
              <w:t>миллипаскаль</w:t>
            </w:r>
            <w:proofErr w:type="spellEnd"/>
            <w:r>
              <w:t>-секунд или с особыми физико-химическими характеристиками, добытой на отдельных месторождениях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Минэнерго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Копия справки о подтверждении соответствия сведений об экспорте нефти сырой по графику транспортировки нефти из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Минэнерго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приказа об утверждении нормативов потерь электрической энергии при ее передаче по электрическим сетям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Минэнерго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реестра филиалов и представительств международных организаций и иностранных некоммерческих неправительственных организаций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Минюст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статусе адвоката иностранного государства, осуществляющего адвокатскую деятельность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Минюст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нотариусов и лиц, сдавших квалификационный экзамен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Минюст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34 - 35.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Исключены. - </w:t>
            </w:r>
            <w:hyperlink r:id="rId3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маломерных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МЧС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37.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Исключен. - </w:t>
            </w:r>
            <w:hyperlink r:id="rId3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об отсутствии (наличии) задолженности по страховым взносам, по пеням и штрафам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Пенсионный фонд Российской Федерации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Копия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lastRenderedPageBreak/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Копия разрешения на ввод в эксплуатацию автомобильных дорог общего пользования федерального значения либо их участков, частных автомобильных дорог, строительство, реконструкцию которых планируется осуществлять на территории 2 и более субъектов Российской Федерации;</w:t>
            </w:r>
          </w:p>
          <w:p w:rsidR="00B00700" w:rsidRDefault="00B00700">
            <w:pPr>
              <w:pStyle w:val="ConsPlusNormal"/>
            </w:pPr>
            <w:r>
              <w:t>пересечений и примыканий к автомобильным дорогам общего пользования федерального значения;</w:t>
            </w:r>
          </w:p>
          <w:p w:rsidR="00B00700" w:rsidRDefault="00B00700">
            <w:pPr>
              <w:pStyle w:val="ConsPlusNormal"/>
            </w:pPr>
            <w:r>
              <w:t xml:space="preserve">объектов дорожного сервиса, размещаемых в границах </w:t>
            </w:r>
            <w:proofErr w:type="gramStart"/>
            <w:r>
              <w:t>полосы отвода автомобильной дороги общего пользования федерального значения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Росавтодор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Копия разрешения на строительство автомобильных дорог общего пользования федерального значения либо их участков; частных автомобильных дорог, строительство, реконструкцию которых планируется осуществлять на территории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Росавтодор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Росавтодор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Росалкогольрегулирование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Сведения, содержащиеся в заключении </w:t>
            </w:r>
            <w:proofErr w:type="spellStart"/>
            <w:r>
              <w:t>Росалкогольрегулирования</w:t>
            </w:r>
            <w:proofErr w:type="spellEnd"/>
            <w:r>
              <w:t xml:space="preserve"> о производстве товара в границах географического объекта, наименование которого </w:t>
            </w:r>
            <w:proofErr w:type="gramStart"/>
            <w:r>
              <w:t>заявляется</w:t>
            </w:r>
            <w:proofErr w:type="gramEnd"/>
            <w:r>
              <w:t xml:space="preserve"> на регистрацию наименования места происхождения товара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Росалкогольрегулирование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Копия приказа об утверждении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водном объекте, содержащиеся в государственном водном реестре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из единого реестра лицензий на осуществление деятельности по обороту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культивированию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Росздравнадзор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единого реестра лицензий на осуществление фармацевтической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Росздравнадзор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из государственного реестра медицинских изделий и организаций (индивидуальных предпринимателей), осуществляющих производство и </w:t>
            </w:r>
            <w:r>
              <w:lastRenderedPageBreak/>
              <w:t>изготовление медицинских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lastRenderedPageBreak/>
              <w:t xml:space="preserve">Росздравнадзор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lastRenderedPageBreak/>
              <w:t>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>
              <w:t>Сколково</w:t>
            </w:r>
            <w:proofErr w:type="spellEnd"/>
            <w:r>
              <w:t>")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Росздравнадзор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выданных разрешениях на ввоз медицинских изделий в целях государственной регистрации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Росздравнадзор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выданных сертификатах специалиста лицам, получившим медицинское и фармацевтическое образование в иностранных государствах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Росздравнадзор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лицензий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Росздравнадзор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реестра федерального имущества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вещание, спутниковое вещание с использованием конкретных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Роскомнадзор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реестра зарегистрированных средств массовой информации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Роскомнадзор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лицензий на осуществление деятельности в области оказания услуг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Роскомнадзор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лицензий на телевизионное вещание, радиовещание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Роскомнадзор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выданном разрешении на использование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Роскомнадзор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морских портов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единого государственного реестра лицензий на пользование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Роснедра</w:t>
            </w:r>
            <w:proofErr w:type="spellEnd"/>
            <w:r>
              <w:t xml:space="preserve">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Копия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Роснедра</w:t>
            </w:r>
            <w:proofErr w:type="spellEnd"/>
            <w:r>
              <w:t xml:space="preserve"> </w:t>
            </w:r>
            <w:hyperlink w:anchor="P857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23.09.2020 N 1522)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сводного реестра лицензий на осуществление образовательной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lastRenderedPageBreak/>
              <w:t>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Государственного реестра изобретений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Роспатент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Государственного реестра полезных моделей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Роспатент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Государственного реестра промышленных образцов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Роспатент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из Государственного реестра </w:t>
            </w:r>
            <w:proofErr w:type="gramStart"/>
            <w:r>
              <w:t>наименований мест происхождения товаров Российской Федерации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Роспатент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Роспатент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перечня общеизвестных в Российской Федерации товарных знаков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Роспатент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программ для ЭВМ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Роспатент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баз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Роспатент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топологий интегральных микросхем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Роспатент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Справка, подтверждающая право на получение льгот, предусмотренных законодательством Российской Федерации для периодических печатных изданий, книжной продукции и полиграфических материалов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заключения о соответствии экологическим нормам и требованиям производственных и (или)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Информация о заключении государственной экологической экспертизы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857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выполнении заявителем условий пользования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857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Выписка из Единого государственного реестра </w:t>
            </w:r>
            <w:r>
              <w:lastRenderedPageBreak/>
              <w:t>недвижимости об объекте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lastRenderedPageBreak/>
              <w:t>Росреестр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lastRenderedPageBreak/>
              <w:t xml:space="preserve">(п. 88 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89 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90 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91.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Исключен. - </w:t>
            </w:r>
            <w:hyperlink r:id="rId4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92 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93.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Исключен. - </w:t>
            </w:r>
            <w:hyperlink r:id="rId4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Кадастровый план территории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</w:t>
            </w:r>
            <w:hyperlink r:id="rId44">
              <w:r>
                <w:rPr>
                  <w:color w:val="0000FF"/>
                </w:rPr>
                <w:t>регламента</w:t>
              </w:r>
            </w:hyperlink>
            <w:r>
              <w:t xml:space="preserve"> Таможенного союза "О безопасности колесных транспортных средств"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96 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Копия свидетельства об утверждении типа средств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аккредитованных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сертификатов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деклараций о соответствии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деклараций о соответствии продукции, включенной в единый перечень продукции, подлежащей декларированию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из национальной части Единого реестра </w:t>
            </w:r>
            <w:r>
              <w:lastRenderedPageBreak/>
              <w:t>органов по сертификации и испытательных лабораторий (центров) Таможенного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lastRenderedPageBreak/>
              <w:t>Росаккредитация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lastRenderedPageBreak/>
              <w:t>104.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национальной части Единого реестра выданных сертификатов соответствия и зарегистрированных деклараций о соответствии, оформленных в единой форме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Росстат </w:t>
            </w:r>
            <w:hyperlink w:anchor="P869">
              <w:r>
                <w:rPr>
                  <w:color w:val="0000FF"/>
                </w:rPr>
                <w:t>&lt;9&gt;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105 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02.10.2019 N 2280-р)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о кодах по Общероссийскому классификатору предприятий и организаций (ОКПО) и взаимосвязанных с ним общероссийских классификаторов </w:t>
            </w:r>
            <w:hyperlink r:id="rId47">
              <w:r>
                <w:rPr>
                  <w:color w:val="0000FF"/>
                </w:rPr>
                <w:t>ОКАТО</w:t>
              </w:r>
            </w:hyperlink>
            <w:r>
              <w:t xml:space="preserve">, </w:t>
            </w:r>
            <w:hyperlink r:id="rId48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hyperlink r:id="rId49">
              <w:r>
                <w:rPr>
                  <w:color w:val="0000FF"/>
                </w:rPr>
                <w:t>ОКФС</w:t>
              </w:r>
            </w:hyperlink>
            <w:r>
              <w:t xml:space="preserve">, </w:t>
            </w:r>
            <w:hyperlink r:id="rId50">
              <w:r>
                <w:rPr>
                  <w:color w:val="0000FF"/>
                </w:rPr>
                <w:t>ОКОПФ</w:t>
              </w:r>
            </w:hyperlink>
            <w:r>
              <w:t xml:space="preserve">, </w:t>
            </w:r>
            <w:hyperlink r:id="rId51">
              <w:r>
                <w:rPr>
                  <w:color w:val="0000FF"/>
                </w:rPr>
                <w:t>ОКОГУ</w:t>
              </w:r>
            </w:hyperlink>
            <w: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Росстат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реестра лицензий на деятельность, связанную с обращением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реестра лицензий на производство маркшейдерских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Копия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Копия решения о согласовании плана или схемы развития горных работ по видам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lastRenderedPageBreak/>
              <w:t>115.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железнодорожном транспорте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реестра лицензий на деятельность по перевозкам внутренним водным транспортом, морским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реестра лицензий на деятельность по перевозкам железнодорожным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реестра лицензий на осуществление буксировок морским транспортом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реестра лицензий на перевозку внутренним водным транспортом, морским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внутреннем водном транспорте, в морских портах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реестра лицензий на право осуществления деятельности по перевозкам железнодорожным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</w:t>
            </w:r>
            <w:proofErr w:type="spellStart"/>
            <w:r>
              <w:t>дефектации</w:t>
            </w:r>
            <w:proofErr w:type="spellEnd"/>
            <w:r>
              <w:t xml:space="preserve"> изделий при ремонте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выданных специальных разрешений на осуществление международных автомобильных перевозок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действующих удостоверений 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выданных специальных разрешений на движение по автомобильным дорогам транспортного средства, осуществляющего перевозку опасных грузов, в случае,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</w:t>
            </w:r>
            <w:r>
              <w:lastRenderedPageBreak/>
              <w:t>государственных санитарно-эпидемиологических правил и гигиеническим нормативам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lastRenderedPageBreak/>
              <w:t>ФМБА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lastRenderedPageBreak/>
              <w:t>128.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ФНС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ФНС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дисквалифицированных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ФНС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ФНС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ФНС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ФНС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ФНС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наличии (отсутствии) задолженности плательщика по страховым взносам на обязательное социальное страхование на случай временной нетрудоспособности и в связи с материнством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МВД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транспортных средствах и лицах, на которых эти транспортные средства зарегистрированы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МВД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выдаче иностранному гражданину или лицу без гражданства разрешения на временное проживание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выдаче иностранному гражданину или лицу без гражданства вида на жительство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постановке иностранного гражданина или лица без гражданства на учет по месту пребывания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о регистрации по месту жительства гражданина </w:t>
            </w:r>
            <w:r>
              <w:lastRenderedPageBreak/>
              <w:t>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lastRenderedPageBreak/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lastRenderedPageBreak/>
              <w:t>145.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из заключения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</w:t>
            </w:r>
            <w:proofErr w:type="spellStart"/>
            <w:r>
              <w:t>прекурсоров</w:t>
            </w:r>
            <w:proofErr w:type="spellEnd"/>
            <w:r>
              <w:t xml:space="preserve">, и (или) культивирование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gramStart"/>
            <w:r>
              <w:t xml:space="preserve">Сведения из заключения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</w:t>
            </w:r>
            <w:proofErr w:type="spellStart"/>
            <w:r>
              <w:t>прекурсорам</w:t>
            </w:r>
            <w:proofErr w:type="spellEnd"/>
            <w:r>
              <w:t xml:space="preserve"> или культивируемым </w:t>
            </w:r>
            <w:proofErr w:type="spellStart"/>
            <w:r>
              <w:t>наркосодержащим</w:t>
            </w:r>
            <w:proofErr w:type="spellEnd"/>
            <w:r>
              <w:t xml:space="preserve">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</w:t>
            </w:r>
            <w:proofErr w:type="spellStart"/>
            <w:r>
              <w:t>прекурсоров</w:t>
            </w:r>
            <w:proofErr w:type="spellEnd"/>
            <w:r>
              <w:t xml:space="preserve"> либо с незаконным культивированием </w:t>
            </w:r>
            <w:proofErr w:type="spellStart"/>
            <w:r>
              <w:t>наркосодержащих</w:t>
            </w:r>
            <w:proofErr w:type="spellEnd"/>
            <w:proofErr w:type="gramEnd"/>
            <w:r>
              <w:t xml:space="preserve"> растений, в том числе за преступление,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gramStart"/>
            <w:r>
              <w:t xml:space="preserve">Сведения из заключения об отсутствии у работников, которые в силу своих служебных обязанностей получат доступ непосредственно к </w:t>
            </w:r>
            <w:proofErr w:type="spellStart"/>
            <w:r>
              <w:t>прекурсорам</w:t>
            </w:r>
            <w:proofErr w:type="spellEnd"/>
            <w:r>
              <w:t xml:space="preserve"> наркотических средств и психотропных веществ,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 либо с незаконным культивированием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растений, в том числе совершенное за</w:t>
            </w:r>
            <w:proofErr w:type="gramEnd"/>
            <w:r>
              <w:t xml:space="preserve">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из разрешения на право ввоза (вывоза) наркотических средств, психотропных веществ или их </w:t>
            </w:r>
            <w:proofErr w:type="spellStart"/>
            <w:r>
              <w:t>прекурсоров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Копия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ФТС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ФТС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Таможенная расписка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ФТС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Копии документов, которые были выданы таможенными органами Российской Федерации при таможенном оформлении транспортных средств, номерных агрегатов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ФТС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товаров сельского хозяйства, продовольственных товаров, безалкогольной продукции, продуктов пчеловодства, товаров, вырабатываемых из рыбы и морских продуктов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Минсельхоз России </w:t>
            </w:r>
            <w:hyperlink w:anchor="P859">
              <w:r>
                <w:rPr>
                  <w:color w:val="0000FF"/>
                </w:rPr>
                <w:t>&lt;4&gt;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lastRenderedPageBreak/>
              <w:t xml:space="preserve">(п. 154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виноградных насаждений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Минсельхоз России </w:t>
            </w:r>
            <w:hyperlink w:anchor="P861">
              <w:r>
                <w:rPr>
                  <w:color w:val="0000FF"/>
                </w:rPr>
                <w:t>&lt;5&gt;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155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государственного реестра аккредитованных филиалов, представительств иностранных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ФНС России </w:t>
            </w:r>
            <w:hyperlink w:anchor="P859">
              <w:r>
                <w:rPr>
                  <w:color w:val="0000FF"/>
                </w:rPr>
                <w:t>&lt;4&gt;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156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ФНС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157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уведомления о регистрации в качестве страхователя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Фонд социального страхования Российской Федерации </w:t>
            </w:r>
            <w:hyperlink w:anchor="P859">
              <w:r>
                <w:rPr>
                  <w:color w:val="0000FF"/>
                </w:rPr>
                <w:t>&lt;4&gt;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158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Соглашение с организацией, осуществляющей подготовку членов экипажей морских судов в соответствии с Международной </w:t>
            </w:r>
            <w:hyperlink r:id="rId59">
              <w:r>
                <w:rPr>
                  <w:color w:val="0000FF"/>
                </w:rPr>
                <w:t>конвенцией</w:t>
              </w:r>
            </w:hyperlink>
            <w:r>
              <w:t xml:space="preserve"> о подготовке и </w:t>
            </w:r>
            <w:proofErr w:type="spellStart"/>
            <w:r>
              <w:t>дипломировании</w:t>
            </w:r>
            <w:proofErr w:type="spellEnd"/>
            <w:r>
              <w:t xml:space="preserve"> моряков и несении вахты 1978 года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Минтранс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159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Соглашение о признании организации в целях наделения ее полномочиями по освидетельствованию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Минтранс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160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161.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Исключен. - </w:t>
            </w:r>
            <w:hyperlink r:id="rId6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о </w:t>
            </w:r>
            <w:proofErr w:type="gramStart"/>
            <w:r>
              <w:t>свидетельстве</w:t>
            </w:r>
            <w:proofErr w:type="gramEnd"/>
            <w:r>
              <w:t xml:space="preserve">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162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Свидетельство об одобрении типа аппаратуры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163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Свидетельство о соответствии объекта или центра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164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Информация об уведомлении </w:t>
            </w:r>
            <w:proofErr w:type="gramStart"/>
            <w:r>
              <w:t>организацией</w:t>
            </w:r>
            <w:proofErr w:type="gramEnd"/>
            <w: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165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выдаче Международного свидетельства об охране судна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166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lastRenderedPageBreak/>
              <w:t>167.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Документы об утверждении уполномоченным органом нормативов образования отходов и лимитов на их размещение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167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168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Технические отчеты по обращению с отходами, сведения о дате представления (направления) указанных отчетов в уполномоченные органы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169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Отчетность об образовании, утилизации, обезвреживании, о размещении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170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Паспорта отходов и документы, подтверждающие отнесение отходов к конкретному классу опасности, сведения о дате направления указанной документации в территориальный орган </w:t>
            </w:r>
            <w:proofErr w:type="spellStart"/>
            <w:r>
              <w:t>Росприроднадзора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171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внесении объект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размещения отходов в государственный реестр объектов размещения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172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среду, сведения о дате представления (направления) указанного отчета в территориальный орган </w:t>
            </w:r>
            <w:proofErr w:type="spellStart"/>
            <w:r>
              <w:t>Росприроднадзора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173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Информация об уведомлении </w:t>
            </w:r>
            <w:proofErr w:type="gramStart"/>
            <w:r>
              <w:t>организацией</w:t>
            </w:r>
            <w:proofErr w:type="gramEnd"/>
            <w: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174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Разрешения на выброс вредных (загрязняющих) веществ в атмосферный воздух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175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Информация об уведомлении </w:t>
            </w:r>
            <w:proofErr w:type="gramStart"/>
            <w:r>
              <w:t>организацией</w:t>
            </w:r>
            <w:proofErr w:type="gramEnd"/>
            <w: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</w:t>
            </w:r>
            <w:r>
              <w:lastRenderedPageBreak/>
              <w:t>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lastRenderedPageBreak/>
              <w:t>Росрыболовство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lastRenderedPageBreak/>
              <w:t xml:space="preserve">(п. 176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из решений </w:t>
            </w:r>
            <w:proofErr w:type="spellStart"/>
            <w:r>
              <w:t>Минцифры</w:t>
            </w:r>
            <w:proofErr w:type="spellEnd"/>
            <w:r>
              <w:t xml:space="preserve"> России о выделении, изъятии или переоформлении ресурсов нумерации по оператору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177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Информация, подтверждающая представление в </w:t>
            </w:r>
            <w:proofErr w:type="spellStart"/>
            <w:r>
              <w:t>Минцифры</w:t>
            </w:r>
            <w:proofErr w:type="spellEnd"/>
            <w:r>
              <w:t xml:space="preserve"> России сведений об использовании на своей сети связи ресурса нумерации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178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Информация о направлении оператором связи сведений о базе расчета обязательных отчислений (неналоговых платежей) в резерв универсального обслуживания в установленные законодательством сроки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179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государственного реестра опасных производственных объектов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180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регистрации гидротехнического сооружения в Российском регистре гидротехнических 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181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выдаче документа о соответствии компании требованиям Международного кодекса по управлению безопасностью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182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выдаче свидетельства об управлении безопасностью (на судно) (при осуществлении судоходства на море)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183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о выдаче Международного свидетельства об охране судна согласно Международному </w:t>
            </w:r>
            <w:hyperlink r:id="rId89">
              <w:r>
                <w:rPr>
                  <w:color w:val="0000FF"/>
                </w:rPr>
                <w:t>кодексу</w:t>
              </w:r>
            </w:hyperlink>
            <w:r>
              <w:t xml:space="preserve"> по охране судов и портовых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184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о выдаче свидетельств, предусмотренных </w:t>
            </w:r>
            <w:hyperlink r:id="rId91">
              <w:r>
                <w:rPr>
                  <w:color w:val="0000FF"/>
                </w:rPr>
                <w:t>частями 3</w:t>
              </w:r>
            </w:hyperlink>
            <w:r>
              <w:t xml:space="preserve"> - </w:t>
            </w:r>
            <w:hyperlink r:id="rId92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93">
              <w:r>
                <w:rPr>
                  <w:color w:val="0000FF"/>
                </w:rPr>
                <w:t>13 пункта 1 статьи 25</w:t>
              </w:r>
            </w:hyperlink>
            <w:r>
              <w:t xml:space="preserve"> Кодекса торгового мореплавания Российской Федерации и международными договорами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185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lastRenderedPageBreak/>
              <w:t>186.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о выдаче документа о соответствии, удостоверяющего соответствие разработанной и применяемой судовладельцами системы управления безопасностью судов требованиям </w:t>
            </w:r>
            <w:hyperlink r:id="rId95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186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о выдаче свидетельства об управлении безопасностью, подтверждающего, что система управления безопасностью, разработанная судовладельцем в соответствии с требованиями </w:t>
            </w:r>
            <w:hyperlink r:id="rId97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Федерации, применяется на судне надлежащим образом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187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базы данных судов, классифицированных федеральным автономным учреждением "Российский Речной Регистр"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188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gramStart"/>
            <w:r>
              <w:t>Информация о поступивших от граждан Российской Федерации уведомлениях о наличии у них гражданства другого государства либо вида на жительство или иного действительного документа, подтверждающего право на их постоянное проживание в иностранном государстве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МВД России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189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gramStart"/>
            <w:r>
              <w:t xml:space="preserve">Сведения из реестра выданных разрешений (решений об отказе в выдаче разрешений) на ввоз на территорию Российской Федерации и вывоз за пределы территории Российской Федерации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соскобов, смывов, микроорганизмов, </w:t>
            </w:r>
            <w:proofErr w:type="spellStart"/>
            <w:r>
              <w:t>биопсийный</w:t>
            </w:r>
            <w:proofErr w:type="spellEnd"/>
            <w:r>
              <w:t xml:space="preserve"> материал), полученных при проведении клинического исследования лекарственного препарата для медицинского применения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Минздрав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190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191.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Минобороны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191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границах особо охраняемых природных территорий федерального значения и их охранных зон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Минприроды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192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193.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лицензий на экспорт и (или) импорт отдельных видов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193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актов государственного контроля на ввоз и (или) вывоз драгоценных камней, драгоценных металлов и сырьевых товаров, содержащих драгоценные металлы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Минфин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lastRenderedPageBreak/>
              <w:t xml:space="preserve">(п. 194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о сертификате международной схемы сертификации необработанных природных алмазов (сертификат </w:t>
            </w:r>
            <w:proofErr w:type="spellStart"/>
            <w:r>
              <w:t>Кимберлийского</w:t>
            </w:r>
            <w:proofErr w:type="spellEnd"/>
            <w:r>
              <w:t xml:space="preserve"> процесса)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Минфин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195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паспорта безопасности опасного объекта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МЧС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196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Единого государственного реестра автомобильных дорог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Росавтодор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197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формы ведения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198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199.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>Схема систем водопотребления и водоотведения и информация о ее согласовании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199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Согласованная программа проведения измерений качества сточных и (или) дренажных вод (периодичность, место отбора проб, объем и перечень определяемых ингредиентов)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200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выданных разрешениях и заключениях на ввоз в Российскую Федерацию и вывоз из Российской Федерации оружия и патронов к нему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Росгвардия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201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по </w:t>
            </w:r>
            <w:proofErr w:type="spellStart"/>
            <w:r>
              <w:t>пономерному</w:t>
            </w:r>
            <w:proofErr w:type="spellEnd"/>
            <w:r>
              <w:t xml:space="preserve"> учету железнодорожного подвижного состава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Росжелдор</w:t>
            </w:r>
            <w:proofErr w:type="spellEnd"/>
            <w:r>
              <w:t xml:space="preserve">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202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Коп</w:t>
            </w:r>
            <w:proofErr w:type="gramStart"/>
            <w:r>
              <w:t>ии ау</w:t>
            </w:r>
            <w:proofErr w:type="gramEnd"/>
            <w:r>
              <w:t>диторских заключений о бухгалтерской (финансовой) отчетности организаций, в уставных (складочных) капиталах которых доля государственной собственности составляет не менее 25 процентов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203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Выписка из реестра операторов, осуществляющих обработку персональных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Роскомнадзор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204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разрешений на ввоз на территорию Российской Федерации в условиях, отличных от импорта, радиоэлектронных средств и высокочастотных устрой</w:t>
            </w:r>
            <w:proofErr w:type="gramStart"/>
            <w:r>
              <w:t>ств гр</w:t>
            </w:r>
            <w:proofErr w:type="gramEnd"/>
            <w:r>
              <w:t>ажданского назначения, в том числе встроенных либо входящих в состав других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Роскомнадзор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lastRenderedPageBreak/>
              <w:t xml:space="preserve">(п. 205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государственного лесного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Рослесхоз </w:t>
            </w:r>
            <w:hyperlink w:anchor="P863">
              <w:r>
                <w:rPr>
                  <w:color w:val="0000FF"/>
                </w:rPr>
                <w:t>&lt;6&gt;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206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проведении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Роснедра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207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Роснедра</w:t>
            </w:r>
            <w:proofErr w:type="spellEnd"/>
            <w:r>
              <w:t xml:space="preserve"> </w:t>
            </w:r>
            <w:hyperlink w:anchor="P865">
              <w:r>
                <w:rPr>
                  <w:color w:val="0000FF"/>
                </w:rPr>
                <w:t>&lt;7&gt;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208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из федеральной информационной системы "Федеральный реестр сведений о </w:t>
            </w:r>
            <w:proofErr w:type="gramStart"/>
            <w:r>
              <w:t>документах</w:t>
            </w:r>
            <w:proofErr w:type="gramEnd"/>
            <w:r>
              <w:t xml:space="preserve"> об образовании и (или) квалификации, документах об обучении"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209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лицензии на осуществление деятельности в области использования источников ионизирующего излучения (генерирующих), за исключением случая, если эти источники используются в медицинской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уведомлений о начале осуществления предпринимательской деятельности в сфере предоставления услуг общественного питания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лицензии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214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lastRenderedPageBreak/>
              <w:t>215.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представлении декларации 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Отчет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выполнении (невыполнении) производителями и импортерами товаров нормативов утилизации отходов от использования товаров после утраты ими потребительских свойств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разрешения на сбросы веществ (за исключением радиоактивных веществ) и микроорганизмов в водные объекты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из разрешения на ввоз в Российскую Федерацию или транзит через территорию Российской Федерации ядовитых веществ, не являющихся </w:t>
            </w:r>
            <w:proofErr w:type="spellStart"/>
            <w:r>
              <w:t>прекурсорами</w:t>
            </w:r>
            <w:proofErr w:type="spellEnd"/>
            <w:r>
              <w:t xml:space="preserve"> наркотических средств и психотропных веществ, ограниченных к перемещению через таможенную границу Евразийского экономического союза при ввозе и вывозе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заключений (разрешительных документов) на экспорт с таможенной территории Евразийского экономического союза коллекций и предметов коллекционирования по минералогии и палеонтологии, костей ископаемых животных, к которым применяются единые меры нетарифного регулирования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gramStart"/>
            <w: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gramStart"/>
            <w: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133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222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lastRenderedPageBreak/>
              <w:t>223.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единого государственного реестра саморегулируемых организаций арбитражных управляющих о лицах, прекративших членство в саморегулируемой организации арбитражных управляющих, и основаниях прекращения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223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о добыче (вылове) водных биологических ресурсов из Государственного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Росрыболовство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224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gramStart"/>
            <w:r>
              <w:t xml:space="preserve">Сведения из разрешений на экспорт или импорт осетровых видов рыб и продукции из них, включая икру, сертификатов на реэкспорт осетровых видов рыб и продукции из них, включая икру, а также сертификатов на интродукцию из моря образцов осетровых видов рыб и продукции из них, включая икру, подпадающих под действие </w:t>
            </w:r>
            <w:hyperlink r:id="rId137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</w:t>
            </w:r>
            <w:proofErr w:type="gramEnd"/>
            <w:r>
              <w:t xml:space="preserve"> исчезновения, от 3 марта 1973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Росрыболовство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225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лекарственных сре</w:t>
            </w:r>
            <w:proofErr w:type="gramStart"/>
            <w:r>
              <w:t>дств дл</w:t>
            </w:r>
            <w:proofErr w:type="gramEnd"/>
            <w:r>
              <w:t>я ветеринарного применения, кормов и кормовых добавок для животных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Россельхознадзор</w:t>
            </w:r>
            <w:proofErr w:type="spellEnd"/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226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Росстат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227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допуске в эксплуатацию энергоустановок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  <w:r>
              <w:t xml:space="preserve">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228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из реестра недобросовестных поставщиков (подрядчиков, исполнителей), </w:t>
            </w:r>
            <w:proofErr w:type="gramStart"/>
            <w:r>
              <w:t>ведение</w:t>
            </w:r>
            <w:proofErr w:type="gramEnd"/>
            <w:r>
              <w:t xml:space="preserve"> которого осуществляется в соответствии с Федеральным </w:t>
            </w:r>
            <w:hyperlink r:id="rId142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143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ФАС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229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ФСБ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230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gramStart"/>
            <w:r>
              <w:t xml:space="preserve">Сведения из заключений (разрешительных документов) на ввоз и (или) вывоз шифровальных (криптографических) средств и товаров, содержащих такие средства, </w:t>
            </w:r>
            <w:r>
              <w:lastRenderedPageBreak/>
              <w:t xml:space="preserve">включенных в </w:t>
            </w:r>
            <w:hyperlink r:id="rId146">
              <w:r>
                <w:rPr>
                  <w:color w:val="0000FF"/>
                </w:rPr>
                <w:t>раздел 2.19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47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lastRenderedPageBreak/>
              <w:t>ФСБ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lastRenderedPageBreak/>
              <w:t xml:space="preserve">(п. 231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proofErr w:type="gramStart"/>
            <w:r>
              <w:t xml:space="preserve">Сведения из заключений (разрешительных документов) на ввоз и (или) вывоз специальных технических средств, предназначенных для негласного получения информации и включенных в </w:t>
            </w:r>
            <w:hyperlink r:id="rId149">
              <w:r>
                <w:rPr>
                  <w:color w:val="0000FF"/>
                </w:rPr>
                <w:t>раздел 2.17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50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ФСБ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232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из реестра владельцев магазинов беспошлинной торговли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ФТС России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233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Мерительном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234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Сведения о пассажирском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235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Сведения из Единого государственного реестра </w:t>
            </w:r>
            <w:proofErr w:type="gramStart"/>
            <w:r>
              <w:t>заключений экспертизы проектной документации объектов капитального строительства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федеральное автономное учреждение "</w:t>
            </w:r>
            <w:proofErr w:type="spellStart"/>
            <w:r>
              <w:t>Главгосэкспертиза</w:t>
            </w:r>
            <w:proofErr w:type="spellEnd"/>
            <w:r>
              <w:t xml:space="preserve"> России" </w:t>
            </w:r>
            <w:hyperlink w:anchor="P867">
              <w:r>
                <w:rPr>
                  <w:color w:val="0000FF"/>
                </w:rPr>
                <w:t>&lt;8&gt;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236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>237.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бухгалтерской (финансовой) отчетности, предусмотренном </w:t>
            </w:r>
            <w:hyperlink r:id="rId156">
              <w:r>
                <w:rPr>
                  <w:color w:val="0000FF"/>
                </w:rPr>
                <w:t>статьей 18</w:t>
              </w:r>
            </w:hyperlink>
            <w:r>
              <w:t xml:space="preserve"> Федерального закона "О бухгалтерском учете"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0700" w:rsidRDefault="00B00700">
            <w:pPr>
              <w:pStyle w:val="ConsPlusNormal"/>
            </w:pPr>
            <w:r>
              <w:t xml:space="preserve">ФНС России </w:t>
            </w:r>
            <w:hyperlink w:anchor="P871">
              <w:r>
                <w:rPr>
                  <w:color w:val="0000FF"/>
                </w:rPr>
                <w:t>&lt;10&gt;</w:t>
              </w:r>
            </w:hyperlink>
          </w:p>
        </w:tc>
      </w:tr>
      <w:tr w:rsidR="00B007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700" w:rsidRDefault="00B00700">
            <w:pPr>
              <w:pStyle w:val="ConsPlusNormal"/>
              <w:jc w:val="both"/>
            </w:pPr>
            <w:r>
              <w:t xml:space="preserve">(п. 237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02.10.2019 N 2280-р)</w:t>
            </w:r>
          </w:p>
        </w:tc>
      </w:tr>
    </w:tbl>
    <w:p w:rsidR="00B00700" w:rsidRDefault="00B00700">
      <w:pPr>
        <w:pStyle w:val="ConsPlusNormal"/>
        <w:jc w:val="both"/>
      </w:pPr>
    </w:p>
    <w:p w:rsidR="00B00700" w:rsidRDefault="00B00700">
      <w:pPr>
        <w:pStyle w:val="ConsPlusNormal"/>
        <w:ind w:firstLine="540"/>
        <w:jc w:val="both"/>
      </w:pPr>
      <w:r>
        <w:t>--------------------------------</w:t>
      </w:r>
    </w:p>
    <w:p w:rsidR="00B00700" w:rsidRDefault="00B00700">
      <w:pPr>
        <w:pStyle w:val="ConsPlusNormal"/>
        <w:spacing w:before="200"/>
        <w:ind w:firstLine="540"/>
        <w:jc w:val="both"/>
      </w:pPr>
      <w:bookmarkStart w:id="2" w:name="P856"/>
      <w:bookmarkEnd w:id="2"/>
      <w:r>
        <w:t>&lt;1</w:t>
      </w:r>
      <w:proofErr w:type="gramStart"/>
      <w:r>
        <w:t>&gt; П</w:t>
      </w:r>
      <w:proofErr w:type="gramEnd"/>
      <w:r>
        <w:t>редоставляются с 1 октября 2016 г.</w:t>
      </w:r>
    </w:p>
    <w:p w:rsidR="00B00700" w:rsidRDefault="00B00700">
      <w:pPr>
        <w:pStyle w:val="ConsPlusNormal"/>
        <w:spacing w:before="200"/>
        <w:ind w:firstLine="540"/>
        <w:jc w:val="both"/>
      </w:pPr>
      <w:bookmarkStart w:id="3" w:name="P857"/>
      <w:bookmarkEnd w:id="3"/>
      <w:r>
        <w:t>&lt;2</w:t>
      </w:r>
      <w:proofErr w:type="gramStart"/>
      <w:r>
        <w:t>&gt; П</w:t>
      </w:r>
      <w:proofErr w:type="gramEnd"/>
      <w:r>
        <w:t>редоставляются с 1 января 2017 г.</w:t>
      </w:r>
    </w:p>
    <w:p w:rsidR="00B00700" w:rsidRDefault="00B00700">
      <w:pPr>
        <w:pStyle w:val="ConsPlusNormal"/>
        <w:spacing w:before="200"/>
        <w:ind w:firstLine="540"/>
        <w:jc w:val="both"/>
      </w:pPr>
      <w:bookmarkStart w:id="4" w:name="P858"/>
      <w:bookmarkEnd w:id="4"/>
      <w:r>
        <w:t>&lt;3</w:t>
      </w:r>
      <w:proofErr w:type="gramStart"/>
      <w:r>
        <w:t>&gt; П</w:t>
      </w:r>
      <w:proofErr w:type="gramEnd"/>
      <w:r>
        <w:t>редоставляются на бумажном носителе.</w:t>
      </w:r>
    </w:p>
    <w:p w:rsidR="00B00700" w:rsidRDefault="00B00700">
      <w:pPr>
        <w:pStyle w:val="ConsPlusNormal"/>
        <w:spacing w:before="200"/>
        <w:ind w:firstLine="540"/>
        <w:jc w:val="both"/>
      </w:pPr>
      <w:bookmarkStart w:id="5" w:name="P859"/>
      <w:bookmarkEnd w:id="5"/>
      <w:r>
        <w:lastRenderedPageBreak/>
        <w:t>&lt;4</w:t>
      </w:r>
      <w:proofErr w:type="gramStart"/>
      <w:r>
        <w:t>&gt; П</w:t>
      </w:r>
      <w:proofErr w:type="gramEnd"/>
      <w:r>
        <w:t>редоставляются с 1 марта 2017 г.</w:t>
      </w:r>
    </w:p>
    <w:p w:rsidR="00B00700" w:rsidRDefault="00B00700">
      <w:pPr>
        <w:pStyle w:val="ConsPlusNormal"/>
        <w:jc w:val="both"/>
      </w:pPr>
      <w:r>
        <w:t xml:space="preserve">(сноска введена </w:t>
      </w:r>
      <w:hyperlink r:id="rId158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B00700" w:rsidRDefault="00B00700">
      <w:pPr>
        <w:pStyle w:val="ConsPlusNormal"/>
        <w:spacing w:before="200"/>
        <w:ind w:firstLine="540"/>
        <w:jc w:val="both"/>
      </w:pPr>
      <w:bookmarkStart w:id="6" w:name="P861"/>
      <w:bookmarkEnd w:id="6"/>
      <w:r>
        <w:t>&lt;5</w:t>
      </w:r>
      <w:proofErr w:type="gramStart"/>
      <w:r>
        <w:t>&gt; П</w:t>
      </w:r>
      <w:proofErr w:type="gramEnd"/>
      <w:r>
        <w:t>редоставляются с 1 июля 2017 г.</w:t>
      </w:r>
    </w:p>
    <w:p w:rsidR="00B00700" w:rsidRDefault="00B00700">
      <w:pPr>
        <w:pStyle w:val="ConsPlusNormal"/>
        <w:jc w:val="both"/>
      </w:pPr>
      <w:r>
        <w:t xml:space="preserve">(сноска введена </w:t>
      </w:r>
      <w:hyperlink r:id="rId159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B00700" w:rsidRDefault="00B00700">
      <w:pPr>
        <w:pStyle w:val="ConsPlusNormal"/>
        <w:spacing w:before="200"/>
        <w:ind w:firstLine="540"/>
        <w:jc w:val="both"/>
      </w:pPr>
      <w:bookmarkStart w:id="7" w:name="P863"/>
      <w:bookmarkEnd w:id="7"/>
      <w:r>
        <w:t>&lt;6</w:t>
      </w:r>
      <w:proofErr w:type="gramStart"/>
      <w:r>
        <w:t>&gt; В</w:t>
      </w:r>
      <w:proofErr w:type="gramEnd"/>
      <w:r>
        <w:t xml:space="preserve"> случае если осуществление полномочий, указанных в </w:t>
      </w:r>
      <w:hyperlink r:id="rId160">
        <w:r>
          <w:rPr>
            <w:color w:val="0000FF"/>
          </w:rPr>
          <w:t>части 1 статьи 83</w:t>
        </w:r>
      </w:hyperlink>
      <w:r>
        <w:t xml:space="preserve"> Лесного кодекса Российской Федерации, не передано в установленном порядке органам государственной власти субъектов Российской Федерации или изъято в соответствии с </w:t>
      </w:r>
      <w:hyperlink r:id="rId161">
        <w:r>
          <w:rPr>
            <w:color w:val="0000FF"/>
          </w:rPr>
          <w:t>частью 13 статьи 83</w:t>
        </w:r>
      </w:hyperlink>
      <w:r>
        <w:t xml:space="preserve"> Лесного кодекса Российской Федерации в отношении лесов, расположенных в границах территорий этих субъектов Российской Федерации.</w:t>
      </w:r>
    </w:p>
    <w:p w:rsidR="00B00700" w:rsidRDefault="00B00700">
      <w:pPr>
        <w:pStyle w:val="ConsPlusNormal"/>
        <w:jc w:val="both"/>
      </w:pPr>
      <w:r>
        <w:t xml:space="preserve">(сноска введена </w:t>
      </w:r>
      <w:hyperlink r:id="rId162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B00700" w:rsidRDefault="00B00700">
      <w:pPr>
        <w:pStyle w:val="ConsPlusNormal"/>
        <w:spacing w:before="200"/>
        <w:ind w:firstLine="540"/>
        <w:jc w:val="both"/>
      </w:pPr>
      <w:bookmarkStart w:id="8" w:name="P865"/>
      <w:bookmarkEnd w:id="8"/>
      <w:r>
        <w:t>&lt;7</w:t>
      </w:r>
      <w:proofErr w:type="gramStart"/>
      <w:r>
        <w:t>&gt; В</w:t>
      </w:r>
      <w:proofErr w:type="gramEnd"/>
      <w:r>
        <w:t xml:space="preserve"> случае отсутствия таких сведений у Росстата или несоответствия качественных характеристик (химического состава минерального сырья, типа и сорта руд, показателей, определяющих технологические свойства минерального сырья) добытого полезного ископаемого качественным характеристикам полезных ископаемых, сведения о которых предоставлены Росстатом.</w:t>
      </w:r>
    </w:p>
    <w:p w:rsidR="00B00700" w:rsidRDefault="00B00700">
      <w:pPr>
        <w:pStyle w:val="ConsPlusNormal"/>
        <w:jc w:val="both"/>
      </w:pPr>
      <w:r>
        <w:t xml:space="preserve">(сноска введена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B00700" w:rsidRDefault="00B00700">
      <w:pPr>
        <w:pStyle w:val="ConsPlusNormal"/>
        <w:spacing w:before="200"/>
        <w:ind w:firstLine="540"/>
        <w:jc w:val="both"/>
      </w:pPr>
      <w:bookmarkStart w:id="9" w:name="P867"/>
      <w:bookmarkEnd w:id="9"/>
      <w:r>
        <w:t>&lt;8</w:t>
      </w:r>
      <w:proofErr w:type="gramStart"/>
      <w:r>
        <w:t>&gt; П</w:t>
      </w:r>
      <w:proofErr w:type="gramEnd"/>
      <w:r>
        <w:t>редоставляются с 1 декабря 2019 г.</w:t>
      </w:r>
    </w:p>
    <w:p w:rsidR="00B00700" w:rsidRDefault="00B00700">
      <w:pPr>
        <w:pStyle w:val="ConsPlusNormal"/>
        <w:jc w:val="both"/>
      </w:pPr>
      <w:r>
        <w:t xml:space="preserve">(сноска введена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B00700" w:rsidRDefault="00B00700">
      <w:pPr>
        <w:pStyle w:val="ConsPlusNormal"/>
        <w:spacing w:before="200"/>
        <w:ind w:firstLine="540"/>
        <w:jc w:val="both"/>
      </w:pPr>
      <w:bookmarkStart w:id="10" w:name="P869"/>
      <w:bookmarkEnd w:id="10"/>
      <w:r>
        <w:t>&lt;9</w:t>
      </w:r>
      <w:proofErr w:type="gramStart"/>
      <w:r>
        <w:t>&gt; П</w:t>
      </w:r>
      <w:proofErr w:type="gramEnd"/>
      <w:r>
        <w:t>редоставляются до 31 декабря 2023 г.</w:t>
      </w:r>
    </w:p>
    <w:p w:rsidR="00B00700" w:rsidRDefault="00B00700">
      <w:pPr>
        <w:pStyle w:val="ConsPlusNormal"/>
        <w:jc w:val="both"/>
      </w:pPr>
      <w:r>
        <w:t xml:space="preserve">(сноска введена </w:t>
      </w:r>
      <w:hyperlink r:id="rId165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B00700" w:rsidRDefault="00B00700">
      <w:pPr>
        <w:pStyle w:val="ConsPlusNormal"/>
        <w:spacing w:before="200"/>
        <w:ind w:firstLine="540"/>
        <w:jc w:val="both"/>
      </w:pPr>
      <w:bookmarkStart w:id="11" w:name="P871"/>
      <w:bookmarkEnd w:id="11"/>
      <w:r>
        <w:t>&lt;10</w:t>
      </w:r>
      <w:proofErr w:type="gramStart"/>
      <w:r>
        <w:t>&gt; П</w:t>
      </w:r>
      <w:proofErr w:type="gramEnd"/>
      <w:r>
        <w:t>редоставляется не ранее 1 апреля 2020 г. (начиная с информации за отчетный период 2019 года).</w:t>
      </w:r>
    </w:p>
    <w:p w:rsidR="00B00700" w:rsidRDefault="00B00700">
      <w:pPr>
        <w:pStyle w:val="ConsPlusNormal"/>
        <w:jc w:val="both"/>
      </w:pPr>
      <w:r>
        <w:t xml:space="preserve">(сноска введена </w:t>
      </w:r>
      <w:hyperlink r:id="rId166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B00700" w:rsidRDefault="00B00700">
      <w:pPr>
        <w:pStyle w:val="ConsPlusNormal"/>
        <w:jc w:val="both"/>
      </w:pPr>
    </w:p>
    <w:p w:rsidR="00B00700" w:rsidRDefault="00B00700">
      <w:pPr>
        <w:pStyle w:val="ConsPlusNormal"/>
        <w:jc w:val="both"/>
      </w:pPr>
    </w:p>
    <w:p w:rsidR="00B00700" w:rsidRDefault="00B007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1EBE" w:rsidRDefault="00831EBE"/>
    <w:sectPr w:rsidR="00831EBE" w:rsidSect="0073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00"/>
    <w:rsid w:val="00831EBE"/>
    <w:rsid w:val="00B0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7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007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07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007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007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007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007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007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7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007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07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007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007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007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007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007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DDF41511A12D0B837A89D85E4E5DBC5177EB2954C24F166EF6DEDF124DF94629724DC24932AAE69F68CB56D3824BCCEA85EE3C1BAE964E5gDK4K" TargetMode="External"/><Relationship Id="rId117" Type="http://schemas.openxmlformats.org/officeDocument/2006/relationships/hyperlink" Target="consultantplus://offline/ref=BDDF41511A12D0B837A89D85E4E5DBC5107AB6964D20F166EF6DEDF124DF94629724DC24962CA766F38CB56D3824BCCEA85EE3C1BAE964E5gDK4K" TargetMode="External"/><Relationship Id="rId21" Type="http://schemas.openxmlformats.org/officeDocument/2006/relationships/hyperlink" Target="consultantplus://offline/ref=BDDF41511A12D0B837A89D85E4E5DBC5177AB4994C20F166EF6DEDF124DF94629724DC24962CA760F78CB56D3824BCCEA85EE3C1BAE964E5gDK4K" TargetMode="External"/><Relationship Id="rId42" Type="http://schemas.openxmlformats.org/officeDocument/2006/relationships/hyperlink" Target="consultantplus://offline/ref=BDDF41511A12D0B837A89D85E4E5DBC51179B3904A25F166EF6DEDF124DF94629724DC24962CA761F18CB56D3824BCCEA85EE3C1BAE964E5gDK4K" TargetMode="External"/><Relationship Id="rId47" Type="http://schemas.openxmlformats.org/officeDocument/2006/relationships/hyperlink" Target="consultantplus://offline/ref=BDDF41511A12D0B837A89D85E4E5DBC5177EB0964927F166EF6DEDF124DF9462852484289729B960FC99E33C7Eg7K2K" TargetMode="External"/><Relationship Id="rId63" Type="http://schemas.openxmlformats.org/officeDocument/2006/relationships/hyperlink" Target="consultantplus://offline/ref=BDDF41511A12D0B837A89D85E4E5DBC51179B1994E27F166EF6DEDF124DF94629724DC24962CA761F38CB56D3824BCCEA85EE3C1BAE964E5gDK4K" TargetMode="External"/><Relationship Id="rId68" Type="http://schemas.openxmlformats.org/officeDocument/2006/relationships/hyperlink" Target="consultantplus://offline/ref=BDDF41511A12D0B837A89D85E4E5DBC51179B1994E27F166EF6DEDF124DF94629724DC24962CA763F68CB56D3824BCCEA85EE3C1BAE964E5gDK4K" TargetMode="External"/><Relationship Id="rId84" Type="http://schemas.openxmlformats.org/officeDocument/2006/relationships/hyperlink" Target="consultantplus://offline/ref=BDDF41511A12D0B837A89D85E4E5DBC51779B3994E24F166EF6DEDF124DF94629724DC24962CA764F08CB56D3824BCCEA85EE3C1BAE964E5gDK4K" TargetMode="External"/><Relationship Id="rId89" Type="http://schemas.openxmlformats.org/officeDocument/2006/relationships/hyperlink" Target="consultantplus://offline/ref=BDDF41511A12D0B837A8988AE7E5DBC5117DB6954B28AC6CE734E1F323D0CB75906DD025962CA667FFD3B078297CB0CAB340EBD7A6EB66gEK4K" TargetMode="External"/><Relationship Id="rId112" Type="http://schemas.openxmlformats.org/officeDocument/2006/relationships/hyperlink" Target="consultantplus://offline/ref=BDDF41511A12D0B837A89D85E4E5DBC5107AB6964D20F166EF6DEDF124DF94629724DC24962CA765F68CB56D3824BCCEA85EE3C1BAE964E5gDK4K" TargetMode="External"/><Relationship Id="rId133" Type="http://schemas.openxmlformats.org/officeDocument/2006/relationships/hyperlink" Target="consultantplus://offline/ref=BDDF41511A12D0B837A8988AE7E5DBC5127EB4914428AC6CE734E1F323D0CB679035DC249332A768EA85E13Eg7KFK" TargetMode="External"/><Relationship Id="rId138" Type="http://schemas.openxmlformats.org/officeDocument/2006/relationships/hyperlink" Target="consultantplus://offline/ref=BDDF41511A12D0B837A89D85E4E5DBC5107AB6964D20F166EF6DEDF124DF94629724DC24962CA662F08CB56D3824BCCEA85EE3C1BAE964E5gDK4K" TargetMode="External"/><Relationship Id="rId154" Type="http://schemas.openxmlformats.org/officeDocument/2006/relationships/hyperlink" Target="consultantplus://offline/ref=BDDF41511A12D0B837A89D85E4E5DBC5107AB6964D20F166EF6DEDF124DF94629724DC24962CA665F08CB56D3824BCCEA85EE3C1BAE964E5gDK4K" TargetMode="External"/><Relationship Id="rId159" Type="http://schemas.openxmlformats.org/officeDocument/2006/relationships/hyperlink" Target="consultantplus://offline/ref=BDDF41511A12D0B837A89D85E4E5DBC5117BB5964522F166EF6DEDF124DF94629724DC24962CA762F68CB56D3824BCCEA85EE3C1BAE964E5gDK4K" TargetMode="External"/><Relationship Id="rId16" Type="http://schemas.openxmlformats.org/officeDocument/2006/relationships/hyperlink" Target="consultantplus://offline/ref=BDDF41511A12D0B837A89D85E4E5DBC51179B3904A25F166EF6DEDF124DF94629724DC24962CA760F78CB56D3824BCCEA85EE3C1BAE964E5gDK4K" TargetMode="External"/><Relationship Id="rId107" Type="http://schemas.openxmlformats.org/officeDocument/2006/relationships/hyperlink" Target="consultantplus://offline/ref=BDDF41511A12D0B837A89D85E4E5DBC5107AB6964D20F166EF6DEDF124DF94629724DC24962CA763F38CB56D3824BCCEA85EE3C1BAE964E5gDK4K" TargetMode="External"/><Relationship Id="rId11" Type="http://schemas.openxmlformats.org/officeDocument/2006/relationships/hyperlink" Target="consultantplus://offline/ref=7DA6F98159E76C561895BDC187406E14225B77D03CA297C125A60F94D18E0CCF525C40D206C9C72ACFF43739A8B894073D9E4DAFE6DD8F78fBK2K" TargetMode="External"/><Relationship Id="rId32" Type="http://schemas.openxmlformats.org/officeDocument/2006/relationships/hyperlink" Target="consultantplus://offline/ref=BDDF41511A12D0B837A89D85E4E5DBC5177AB4994C20F166EF6DEDF124DF94629724DC24962CA760F78CB56D3824BCCEA85EE3C1BAE964E5gDK4K" TargetMode="External"/><Relationship Id="rId37" Type="http://schemas.openxmlformats.org/officeDocument/2006/relationships/hyperlink" Target="consultantplus://offline/ref=BDDF41511A12D0B837A89D85E4E5DBC51779B3994E24F166EF6DEDF124DF94629724DC24962CA764F78CB56D3824BCCEA85EE3C1BAE964E5gDK4K" TargetMode="External"/><Relationship Id="rId53" Type="http://schemas.openxmlformats.org/officeDocument/2006/relationships/hyperlink" Target="consultantplus://offline/ref=BDDF41511A12D0B837A89D85E4E5DBC5107AB6964D20F166EF6DEDF124DF94629724DC24962CA761F68CB56D3824BCCEA85EE3C1BAE964E5gDK4K" TargetMode="External"/><Relationship Id="rId58" Type="http://schemas.openxmlformats.org/officeDocument/2006/relationships/hyperlink" Target="consultantplus://offline/ref=BDDF41511A12D0B837A89D85E4E5DBC5117BB5964522F166EF6DEDF124DF94629724DC24962CA761F38CB56D3824BCCEA85EE3C1BAE964E5gDK4K" TargetMode="External"/><Relationship Id="rId74" Type="http://schemas.openxmlformats.org/officeDocument/2006/relationships/hyperlink" Target="consultantplus://offline/ref=BDDF41511A12D0B837A89D85E4E5DBC51179B1994E27F166EF6DEDF124DF94629724DC24962CA764F38CB56D3824BCCEA85EE3C1BAE964E5gDK4K" TargetMode="External"/><Relationship Id="rId79" Type="http://schemas.openxmlformats.org/officeDocument/2006/relationships/hyperlink" Target="consultantplus://offline/ref=BDDF41511A12D0B837A89D85E4E5DBC51179B1994E27F166EF6DEDF124DF94629724DC24962CA766F68CB56D3824BCCEA85EE3C1BAE964E5gDK4K" TargetMode="External"/><Relationship Id="rId102" Type="http://schemas.openxmlformats.org/officeDocument/2006/relationships/hyperlink" Target="consultantplus://offline/ref=BDDF41511A12D0B837A89D85E4E5DBC5107AB6964D20F166EF6DEDF124DF94629724DC24962CA762F68CB56D3824BCCEA85EE3C1BAE964E5gDK4K" TargetMode="External"/><Relationship Id="rId123" Type="http://schemas.openxmlformats.org/officeDocument/2006/relationships/hyperlink" Target="consultantplus://offline/ref=BDDF41511A12D0B837A89D85E4E5DBC5107AB6964D20F166EF6DEDF124DF94629724DC24962CA768F18CB56D3824BCCEA85EE3C1BAE964E5gDK4K" TargetMode="External"/><Relationship Id="rId128" Type="http://schemas.openxmlformats.org/officeDocument/2006/relationships/hyperlink" Target="consultantplus://offline/ref=BDDF41511A12D0B837A89D85E4E5DBC5107AB6964D20F166EF6DEDF124DF94629724DC24962CA660F48CB56D3824BCCEA85EE3C1BAE964E5gDK4K" TargetMode="External"/><Relationship Id="rId144" Type="http://schemas.openxmlformats.org/officeDocument/2006/relationships/hyperlink" Target="consultantplus://offline/ref=BDDF41511A12D0B837A89D85E4E5DBC5107AB6964D20F166EF6DEDF124DF94629724DC24962CA663F28CB56D3824BCCEA85EE3C1BAE964E5gDK4K" TargetMode="External"/><Relationship Id="rId149" Type="http://schemas.openxmlformats.org/officeDocument/2006/relationships/hyperlink" Target="consultantplus://offline/ref=BDDF41511A12D0B837A89D85E4E5DBC5177EB1944E23F166EF6DEDF124DF94629724DC2C9129A26BA0D6A5697170B4D1AD48FDCBA4E9g6K7K" TargetMode="External"/><Relationship Id="rId5" Type="http://schemas.openxmlformats.org/officeDocument/2006/relationships/hyperlink" Target="consultantplus://offline/ref=7DA6F98159E76C561895BDC187406E14245971DF37A497C125A60F94D18E0CCF525C40D206C9C72ECDF43739A8B894073D9E4DAFE6DD8F78fBK2K" TargetMode="External"/><Relationship Id="rId90" Type="http://schemas.openxmlformats.org/officeDocument/2006/relationships/hyperlink" Target="consultantplus://offline/ref=BDDF41511A12D0B837A89D85E4E5DBC51179B1994E27F166EF6DEDF124DF94629724DC24962CA768F78CB56D3824BCCEA85EE3C1BAE964E5gDK4K" TargetMode="External"/><Relationship Id="rId95" Type="http://schemas.openxmlformats.org/officeDocument/2006/relationships/hyperlink" Target="consultantplus://offline/ref=BDDF41511A12D0B837A89D85E4E5DBC51778B697492BF166EF6DEDF124DF94629724DC27902EAC34A5C3B4317D74AFCFA55EE1C9A6gEK8K" TargetMode="External"/><Relationship Id="rId160" Type="http://schemas.openxmlformats.org/officeDocument/2006/relationships/hyperlink" Target="consultantplus://offline/ref=BDDF41511A12D0B837A89D85E4E5DBC5177EB4904826F166EF6DEDF124DF94629724DC229E2CAC34A5C3B4317D74AFCFA55EE1C9A6gEK8K" TargetMode="External"/><Relationship Id="rId165" Type="http://schemas.openxmlformats.org/officeDocument/2006/relationships/hyperlink" Target="consultantplus://offline/ref=BDDF41511A12D0B837A89D85E4E5DBC51078B4994A25F166EF6DEDF124DF94629724DC24962CA762FC8CB56D3824BCCEA85EE3C1BAE964E5gDK4K" TargetMode="External"/><Relationship Id="rId22" Type="http://schemas.openxmlformats.org/officeDocument/2006/relationships/hyperlink" Target="consultantplus://offline/ref=BDDF41511A12D0B837A89D85E4E5DBC5177AB5944A25F166EF6DEDF124DF94629724DC24962CA767F68CB56D3824BCCEA85EE3C1BAE964E5gDK4K" TargetMode="External"/><Relationship Id="rId27" Type="http://schemas.openxmlformats.org/officeDocument/2006/relationships/hyperlink" Target="consultantplus://offline/ref=BDDF41511A12D0B837A89D85E4E5DBC5177EB2954C24F166EF6DEDF124DF94629724DC24932BA365F08CB56D3824BCCEA85EE3C1BAE964E5gDK4K" TargetMode="External"/><Relationship Id="rId43" Type="http://schemas.openxmlformats.org/officeDocument/2006/relationships/hyperlink" Target="consultantplus://offline/ref=BDDF41511A12D0B837A89D85E4E5DBC51179B3904A25F166EF6DEDF124DF94629724DC24962CA761FD8CB56D3824BCCEA85EE3C1BAE964E5gDK4K" TargetMode="External"/><Relationship Id="rId48" Type="http://schemas.openxmlformats.org/officeDocument/2006/relationships/hyperlink" Target="consultantplus://offline/ref=BDDF41511A12D0B837A89D85E4E5DBC5127FB9984D22F166EF6DEDF124DF9462852484289729B960FC99E33C7Eg7K2K" TargetMode="External"/><Relationship Id="rId64" Type="http://schemas.openxmlformats.org/officeDocument/2006/relationships/hyperlink" Target="consultantplus://offline/ref=BDDF41511A12D0B837A89D85E4E5DBC51179B1994E27F166EF6DEDF124DF94629724DC24962CA762F48CB56D3824BCCEA85EE3C1BAE964E5gDK4K" TargetMode="External"/><Relationship Id="rId69" Type="http://schemas.openxmlformats.org/officeDocument/2006/relationships/hyperlink" Target="consultantplus://offline/ref=BDDF41511A12D0B837A89D85E4E5DBC51179B1994E27F166EF6DEDF124DF94629724DC24962CA763F18CB56D3824BCCEA85EE3C1BAE964E5gDK4K" TargetMode="External"/><Relationship Id="rId113" Type="http://schemas.openxmlformats.org/officeDocument/2006/relationships/hyperlink" Target="consultantplus://offline/ref=BDDF41511A12D0B837A89D85E4E5DBC5107AB6964D20F166EF6DEDF124DF94629724DC24962CA765F18CB56D3824BCCEA85EE3C1BAE964E5gDK4K" TargetMode="External"/><Relationship Id="rId118" Type="http://schemas.openxmlformats.org/officeDocument/2006/relationships/hyperlink" Target="consultantplus://offline/ref=BDDF41511A12D0B837A89D85E4E5DBC5107AB6964D20F166EF6DEDF124DF94629724DC24962CA767F48CB56D3824BCCEA85EE3C1BAE964E5gDK4K" TargetMode="External"/><Relationship Id="rId134" Type="http://schemas.openxmlformats.org/officeDocument/2006/relationships/hyperlink" Target="consultantplus://offline/ref=BDDF41511A12D0B837A89D85E4E5DBC5107AB6964D20F166EF6DEDF124DF94629724DC24962CA661F18CB56D3824BCCEA85EE3C1BAE964E5gDK4K" TargetMode="External"/><Relationship Id="rId139" Type="http://schemas.openxmlformats.org/officeDocument/2006/relationships/hyperlink" Target="consultantplus://offline/ref=BDDF41511A12D0B837A89D85E4E5DBC5107AB6964D20F166EF6DEDF124DF94629724DC24962CA662F38CB56D3824BCCEA85EE3C1BAE964E5gDK4K" TargetMode="External"/><Relationship Id="rId80" Type="http://schemas.openxmlformats.org/officeDocument/2006/relationships/hyperlink" Target="consultantplus://offline/ref=BDDF41511A12D0B837A89D85E4E5DBC51779B3994E24F166EF6DEDF124DF94629724DC24962CA764F08CB56D3824BCCEA85EE3C1BAE964E5gDK4K" TargetMode="External"/><Relationship Id="rId85" Type="http://schemas.openxmlformats.org/officeDocument/2006/relationships/hyperlink" Target="consultantplus://offline/ref=BDDF41511A12D0B837A89D85E4E5DBC51179B1994E27F166EF6DEDF124DF94629724DC24962CA767F58CB56D3824BCCEA85EE3C1BAE964E5gDK4K" TargetMode="External"/><Relationship Id="rId150" Type="http://schemas.openxmlformats.org/officeDocument/2006/relationships/hyperlink" Target="consultantplus://offline/ref=BDDF41511A12D0B837A89D85E4E5DBC5177FB3964B25F166EF6DEDF124DF94629724DC24962EA765F08CB56D3824BCCEA85EE3C1BAE964E5gDK4K" TargetMode="External"/><Relationship Id="rId155" Type="http://schemas.openxmlformats.org/officeDocument/2006/relationships/hyperlink" Target="consultantplus://offline/ref=BDDF41511A12D0B837A89D85E4E5DBC5107AB6964D20F166EF6DEDF124DF94629724DC24962CA665F38CB56D3824BCCEA85EE3C1BAE964E5gDK4K" TargetMode="External"/><Relationship Id="rId12" Type="http://schemas.openxmlformats.org/officeDocument/2006/relationships/hyperlink" Target="consultantplus://offline/ref=7DA6F98159E76C561895BDC187406E14225870D03EA697C125A60F94D18E0CCF525C40D206C9C72ECDF43739A8B894073D9E4DAFE6DD8F78fBK2K" TargetMode="External"/><Relationship Id="rId17" Type="http://schemas.openxmlformats.org/officeDocument/2006/relationships/hyperlink" Target="consultantplus://offline/ref=BDDF41511A12D0B837A89D85E4E5DBC5107AB6964D20F166EF6DEDF124DF94629724DC24962CA760F78CB56D3824BCCEA85EE3C1BAE964E5gDK4K" TargetMode="External"/><Relationship Id="rId33" Type="http://schemas.openxmlformats.org/officeDocument/2006/relationships/hyperlink" Target="consultantplus://offline/ref=BDDF41511A12D0B837A89D85E4E5DBC5107AB6964D20F166EF6DEDF124DF94629724DC24962CA760F38CB56D3824BCCEA85EE3C1BAE964E5gDK4K" TargetMode="External"/><Relationship Id="rId38" Type="http://schemas.openxmlformats.org/officeDocument/2006/relationships/hyperlink" Target="consultantplus://offline/ref=BDDF41511A12D0B837A89D85E4E5DBC51179B3904A25F166EF6DEDF124DF94629724DC24962CA760F08CB56D3824BCCEA85EE3C1BAE964E5gDK4K" TargetMode="External"/><Relationship Id="rId59" Type="http://schemas.openxmlformats.org/officeDocument/2006/relationships/hyperlink" Target="consultantplus://offline/ref=BDDF41511A12D0B837A8988AE7E5DBC51572B9974428AC6CE734E1F323D0CB679035DC249332A768EA85E13Eg7KFK" TargetMode="External"/><Relationship Id="rId103" Type="http://schemas.openxmlformats.org/officeDocument/2006/relationships/hyperlink" Target="consultantplus://offline/ref=BDDF41511A12D0B837A89D85E4E5DBC5107AB6964D20F166EF6DEDF124DF94629724DC24962CA762F18CB56D3824BCCEA85EE3C1BAE964E5gDK4K" TargetMode="External"/><Relationship Id="rId108" Type="http://schemas.openxmlformats.org/officeDocument/2006/relationships/hyperlink" Target="consultantplus://offline/ref=BDDF41511A12D0B837A89D85E4E5DBC5107AB6964D20F166EF6DEDF124DF94629724DC24962CA764F48CB56D3824BCCEA85EE3C1BAE964E5gDK4K" TargetMode="External"/><Relationship Id="rId124" Type="http://schemas.openxmlformats.org/officeDocument/2006/relationships/hyperlink" Target="consultantplus://offline/ref=BDDF41511A12D0B837A89D85E4E5DBC5107AB6964D20F166EF6DEDF124DF94629724DC24962CA768FC8CB56D3824BCCEA85EE3C1BAE964E5gDK4K" TargetMode="External"/><Relationship Id="rId129" Type="http://schemas.openxmlformats.org/officeDocument/2006/relationships/hyperlink" Target="consultantplus://offline/ref=BDDF41511A12D0B837A89D85E4E5DBC5107AB6964D20F166EF6DEDF124DF94629724DC24962CA660F78CB56D3824BCCEA85EE3C1BAE964E5gDK4K" TargetMode="External"/><Relationship Id="rId54" Type="http://schemas.openxmlformats.org/officeDocument/2006/relationships/hyperlink" Target="consultantplus://offline/ref=BDDF41511A12D0B837A89D85E4E5DBC5117BB5964522F166EF6DEDF124DF94629724DC24962CA760F08CB56D3824BCCEA85EE3C1BAE964E5gDK4K" TargetMode="External"/><Relationship Id="rId70" Type="http://schemas.openxmlformats.org/officeDocument/2006/relationships/hyperlink" Target="consultantplus://offline/ref=BDDF41511A12D0B837A89D85E4E5DBC5107AB6964D20F166EF6DEDF124DF94629724DC24962CA761F08CB56D3824BCCEA85EE3C1BAE964E5gDK4K" TargetMode="External"/><Relationship Id="rId75" Type="http://schemas.openxmlformats.org/officeDocument/2006/relationships/hyperlink" Target="consultantplus://offline/ref=BDDF41511A12D0B837A89D85E4E5DBC51179B1994E27F166EF6DEDF124DF94629724DC24962CA765F48CB56D3824BCCEA85EE3C1BAE964E5gDK4K" TargetMode="External"/><Relationship Id="rId91" Type="http://schemas.openxmlformats.org/officeDocument/2006/relationships/hyperlink" Target="consultantplus://offline/ref=BDDF41511A12D0B837A89D85E4E5DBC51778B1994B26F166EF6DEDF124DF94629724DC229427F331B0D2EC3D796FB1C7B342E3CBgAK7K" TargetMode="External"/><Relationship Id="rId96" Type="http://schemas.openxmlformats.org/officeDocument/2006/relationships/hyperlink" Target="consultantplus://offline/ref=BDDF41511A12D0B837A89D85E4E5DBC51179B1994E27F166EF6DEDF124DF94629724DC24962CA768FD8CB56D3824BCCEA85EE3C1BAE964E5gDK4K" TargetMode="External"/><Relationship Id="rId140" Type="http://schemas.openxmlformats.org/officeDocument/2006/relationships/hyperlink" Target="consultantplus://offline/ref=BDDF41511A12D0B837A89D85E4E5DBC5107AB6964D20F166EF6DEDF124DF94629724DC24962CA663F48CB56D3824BCCEA85EE3C1BAE964E5gDK4K" TargetMode="External"/><Relationship Id="rId145" Type="http://schemas.openxmlformats.org/officeDocument/2006/relationships/hyperlink" Target="consultantplus://offline/ref=BDDF41511A12D0B837A89D85E4E5DBC5107AB6964D20F166EF6DEDF124DF94629724DC24962CA663FD8CB56D3824BCCEA85EE3C1BAE964E5gDK4K" TargetMode="External"/><Relationship Id="rId161" Type="http://schemas.openxmlformats.org/officeDocument/2006/relationships/hyperlink" Target="consultantplus://offline/ref=BDDF41511A12D0B837A89D85E4E5DBC5177EB4904826F166EF6DEDF124DF94629724DC2D9725AC34A5C3B4317D74AFCFA55EE1C9A6gEK8K" TargetMode="External"/><Relationship Id="rId166" Type="http://schemas.openxmlformats.org/officeDocument/2006/relationships/hyperlink" Target="consultantplus://offline/ref=BDDF41511A12D0B837A89D85E4E5DBC51078B4994A25F166EF6DEDF124DF94629724DC24962CA763F48CB56D3824BCCEA85EE3C1BAE964E5gDK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A6F98159E76C561895BDC187406E14245B75D03CA197C125A60F94D18E0CCF525C40D206C9C72ECDF43739A8B894073D9E4DAFE6DD8F78fBK2K" TargetMode="External"/><Relationship Id="rId15" Type="http://schemas.openxmlformats.org/officeDocument/2006/relationships/hyperlink" Target="consultantplus://offline/ref=BDDF41511A12D0B837A89D85E4E5DBC51179B1994E27F166EF6DEDF124DF94629724DC24962CA760F78CB56D3824BCCEA85EE3C1BAE964E5gDK4K" TargetMode="External"/><Relationship Id="rId23" Type="http://schemas.openxmlformats.org/officeDocument/2006/relationships/hyperlink" Target="consultantplus://offline/ref=BDDF41511A12D0B837A89D85E4E5DBC51779B3994E24F166EF6DEDF124DF94629724DC24962CA764F68CB56D3824BCCEA85EE3C1BAE964E5gDK4K" TargetMode="External"/><Relationship Id="rId28" Type="http://schemas.openxmlformats.org/officeDocument/2006/relationships/hyperlink" Target="consultantplus://offline/ref=BDDF41511A12D0B837A89D85E4E5DBC5177EB2954C24F166EF6DEDF124DF94629724DC249329AF68F08CB56D3824BCCEA85EE3C1BAE964E5gDK4K" TargetMode="External"/><Relationship Id="rId36" Type="http://schemas.openxmlformats.org/officeDocument/2006/relationships/hyperlink" Target="consultantplus://offline/ref=BDDF41511A12D0B837A89D85E4E5DBC5177BB2904C23F166EF6DEDF124DF94629724DC24962CA666F78CB56D3824BCCEA85EE3C1BAE964E5gDK4K" TargetMode="External"/><Relationship Id="rId49" Type="http://schemas.openxmlformats.org/officeDocument/2006/relationships/hyperlink" Target="consultantplus://offline/ref=BDDF41511A12D0B837A89D85E4E5DBC51779B8984A27F166EF6DEDF124DF94629724DC24962CA760FC8CB56D3824BCCEA85EE3C1BAE964E5gDK4K" TargetMode="External"/><Relationship Id="rId57" Type="http://schemas.openxmlformats.org/officeDocument/2006/relationships/hyperlink" Target="consultantplus://offline/ref=BDDF41511A12D0B837A89D85E4E5DBC5117BB5964522F166EF6DEDF124DF94629724DC24962CA761F08CB56D3824BCCEA85EE3C1BAE964E5gDK4K" TargetMode="External"/><Relationship Id="rId106" Type="http://schemas.openxmlformats.org/officeDocument/2006/relationships/hyperlink" Target="consultantplus://offline/ref=BDDF41511A12D0B837A89D85E4E5DBC5107AB6964D20F166EF6DEDF124DF94629724DC24962CA763F08CB56D3824BCCEA85EE3C1BAE964E5gDK4K" TargetMode="External"/><Relationship Id="rId114" Type="http://schemas.openxmlformats.org/officeDocument/2006/relationships/hyperlink" Target="consultantplus://offline/ref=BDDF41511A12D0B837A89D85E4E5DBC5107AB6964D20F166EF6DEDF124DF94629724DC24962CA765FC8CB56D3824BCCEA85EE3C1BAE964E5gDK4K" TargetMode="External"/><Relationship Id="rId119" Type="http://schemas.openxmlformats.org/officeDocument/2006/relationships/hyperlink" Target="consultantplus://offline/ref=BDDF41511A12D0B837A89D85E4E5DBC5107AB6964D20F166EF6DEDF124DF94629724DC24962CA767F78CB56D3824BCCEA85EE3C1BAE964E5gDK4K" TargetMode="External"/><Relationship Id="rId127" Type="http://schemas.openxmlformats.org/officeDocument/2006/relationships/hyperlink" Target="consultantplus://offline/ref=BDDF41511A12D0B837A89D85E4E5DBC5107AB6964D20F166EF6DEDF124DF94629724DC24962CA769F38CB56D3824BCCEA85EE3C1BAE964E5gDK4K" TargetMode="External"/><Relationship Id="rId10" Type="http://schemas.openxmlformats.org/officeDocument/2006/relationships/hyperlink" Target="consultantplus://offline/ref=7DA6F98159E76C561895BDC187406E14225976D93EA597C125A60F94D18E0CCF525C40D206C9C628CDF43739A8B894073D9E4DAFE6DD8F78fBK2K" TargetMode="External"/><Relationship Id="rId31" Type="http://schemas.openxmlformats.org/officeDocument/2006/relationships/hyperlink" Target="consultantplus://offline/ref=BDDF41511A12D0B837A89D85E4E5DBC5177AB5944A25F166EF6DEDF124DF94629724DC24962CA767F68CB56D3824BCCEA85EE3C1BAE964E5gDK4K" TargetMode="External"/><Relationship Id="rId44" Type="http://schemas.openxmlformats.org/officeDocument/2006/relationships/hyperlink" Target="consultantplus://offline/ref=BDDF41511A12D0B837A89D85E4E5DBC5177FB6994B2AF166EF6DEDF124DF94629724DC24962CA763F18CB56D3824BCCEA85EE3C1BAE964E5gDK4K" TargetMode="External"/><Relationship Id="rId52" Type="http://schemas.openxmlformats.org/officeDocument/2006/relationships/hyperlink" Target="consultantplus://offline/ref=BDDF41511A12D0B837A89D85E4E5DBC5107AB6964D20F166EF6DEDF124DF94629724DC24962CA761F48CB56D3824BCCEA85EE3C1BAE964E5gDK4K" TargetMode="External"/><Relationship Id="rId60" Type="http://schemas.openxmlformats.org/officeDocument/2006/relationships/hyperlink" Target="consultantplus://offline/ref=BDDF41511A12D0B837A89D85E4E5DBC51179B1994E27F166EF6DEDF124DF94629724DC24962CA760F38CB56D3824BCCEA85EE3C1BAE964E5gDK4K" TargetMode="External"/><Relationship Id="rId65" Type="http://schemas.openxmlformats.org/officeDocument/2006/relationships/hyperlink" Target="consultantplus://offline/ref=BDDF41511A12D0B837A89D85E4E5DBC51179B1994E27F166EF6DEDF124DF94629724DC24962CA762F78CB56D3824BCCEA85EE3C1BAE964E5gDK4K" TargetMode="External"/><Relationship Id="rId73" Type="http://schemas.openxmlformats.org/officeDocument/2006/relationships/hyperlink" Target="consultantplus://offline/ref=BDDF41511A12D0B837A89D85E4E5DBC51179B1994E27F166EF6DEDF124DF94629724DC24962CA764F08CB56D3824BCCEA85EE3C1BAE964E5gDK4K" TargetMode="External"/><Relationship Id="rId78" Type="http://schemas.openxmlformats.org/officeDocument/2006/relationships/hyperlink" Target="consultantplus://offline/ref=BDDF41511A12D0B837A89D85E4E5DBC51179B1994E27F166EF6DEDF124DF94629724DC24962CA765FD8CB56D3824BCCEA85EE3C1BAE964E5gDK4K" TargetMode="External"/><Relationship Id="rId81" Type="http://schemas.openxmlformats.org/officeDocument/2006/relationships/hyperlink" Target="consultantplus://offline/ref=BDDF41511A12D0B837A89D85E4E5DBC51179B1994E27F166EF6DEDF124DF94629724DC24962CA766F18CB56D3824BCCEA85EE3C1BAE964E5gDK4K" TargetMode="External"/><Relationship Id="rId86" Type="http://schemas.openxmlformats.org/officeDocument/2006/relationships/hyperlink" Target="consultantplus://offline/ref=BDDF41511A12D0B837A89D85E4E5DBC51179B1994E27F166EF6DEDF124DF94629724DC24962CA767F08CB56D3824BCCEA85EE3C1BAE964E5gDK4K" TargetMode="External"/><Relationship Id="rId94" Type="http://schemas.openxmlformats.org/officeDocument/2006/relationships/hyperlink" Target="consultantplus://offline/ref=BDDF41511A12D0B837A89D85E4E5DBC51179B1994E27F166EF6DEDF124DF94629724DC24962CA768F28CB56D3824BCCEA85EE3C1BAE964E5gDK4K" TargetMode="External"/><Relationship Id="rId99" Type="http://schemas.openxmlformats.org/officeDocument/2006/relationships/hyperlink" Target="consultantplus://offline/ref=BDDF41511A12D0B837A89D85E4E5DBC51179B1994E27F166EF6DEDF124DF94629724DC24962CA769F18CB56D3824BCCEA85EE3C1BAE964E5gDK4K" TargetMode="External"/><Relationship Id="rId101" Type="http://schemas.openxmlformats.org/officeDocument/2006/relationships/hyperlink" Target="consultantplus://offline/ref=BDDF41511A12D0B837A89D85E4E5DBC5107AB6964D20F166EF6DEDF124DF94629724DC24962CA761FD8CB56D3824BCCEA85EE3C1BAE964E5gDK4K" TargetMode="External"/><Relationship Id="rId122" Type="http://schemas.openxmlformats.org/officeDocument/2006/relationships/hyperlink" Target="consultantplus://offline/ref=BDDF41511A12D0B837A89D85E4E5DBC5107AB6964D20F166EF6DEDF124DF94629724DC24962CA768F68CB56D3824BCCEA85EE3C1BAE964E5gDK4K" TargetMode="External"/><Relationship Id="rId130" Type="http://schemas.openxmlformats.org/officeDocument/2006/relationships/hyperlink" Target="consultantplus://offline/ref=BDDF41511A12D0B837A89D85E4E5DBC5107AB6964D20F166EF6DEDF124DF94629724DC24962CA660F28CB56D3824BCCEA85EE3C1BAE964E5gDK4K" TargetMode="External"/><Relationship Id="rId135" Type="http://schemas.openxmlformats.org/officeDocument/2006/relationships/hyperlink" Target="consultantplus://offline/ref=BDDF41511A12D0B837A89D85E4E5DBC5107AB6964D20F166EF6DEDF124DF94629724DC24962CA661FC8CB56D3824BCCEA85EE3C1BAE964E5gDK4K" TargetMode="External"/><Relationship Id="rId143" Type="http://schemas.openxmlformats.org/officeDocument/2006/relationships/hyperlink" Target="consultantplus://offline/ref=BDDF41511A12D0B837A89D85E4E5DBC5177EB4914C23F166EF6DEDF124DF9462852484289729B960FC99E33C7Eg7K2K" TargetMode="External"/><Relationship Id="rId148" Type="http://schemas.openxmlformats.org/officeDocument/2006/relationships/hyperlink" Target="consultantplus://offline/ref=BDDF41511A12D0B837A89D85E4E5DBC5107AB6964D20F166EF6DEDF124DF94629724DC24962CA664F68CB56D3824BCCEA85EE3C1BAE964E5gDK4K" TargetMode="External"/><Relationship Id="rId151" Type="http://schemas.openxmlformats.org/officeDocument/2006/relationships/hyperlink" Target="consultantplus://offline/ref=BDDF41511A12D0B837A89D85E4E5DBC5107AB6964D20F166EF6DEDF124DF94629724DC24962CA664F18CB56D3824BCCEA85EE3C1BAE964E5gDK4K" TargetMode="External"/><Relationship Id="rId156" Type="http://schemas.openxmlformats.org/officeDocument/2006/relationships/hyperlink" Target="consultantplus://offline/ref=BDDF41511A12D0B837A89D85E4E5DBC51779B1914921F166EF6DEDF124DF94629724DC24962CA666F48CB56D3824BCCEA85EE3C1BAE964E5gDK4K" TargetMode="External"/><Relationship Id="rId164" Type="http://schemas.openxmlformats.org/officeDocument/2006/relationships/hyperlink" Target="consultantplus://offline/ref=BDDF41511A12D0B837A89D85E4E5DBC5107AB6964D20F166EF6DEDF124DF94629724DC24962CA666F78CB56D3824BCCEA85EE3C1BAE964E5gDK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A6F98159E76C561895BDC187406E14255A70D038A397C125A60F94D18E0CCF525C40D206C9C72FC7F43739A8B894073D9E4DAFE6DD8F78fBK2K" TargetMode="External"/><Relationship Id="rId13" Type="http://schemas.openxmlformats.org/officeDocument/2006/relationships/hyperlink" Target="consultantplus://offline/ref=7DA6F98159E76C561895BDC187406E14225871DD38A397C125A60F94D18E0CCF525C40D206C9C729CCF43739A8B894073D9E4DAFE6DD8F78fBK2K" TargetMode="External"/><Relationship Id="rId18" Type="http://schemas.openxmlformats.org/officeDocument/2006/relationships/hyperlink" Target="consultantplus://offline/ref=BDDF41511A12D0B837A89D85E4E5DBC51078B4994A25F166EF6DEDF124DF94629724DC24962CA761FD8CB56D3824BCCEA85EE3C1BAE964E5gDK4K" TargetMode="External"/><Relationship Id="rId39" Type="http://schemas.openxmlformats.org/officeDocument/2006/relationships/hyperlink" Target="consultantplus://offline/ref=BDDF41511A12D0B837A89D85E4E5DBC51179B3904A25F166EF6DEDF124DF94629724DC24962CA760FC8CB56D3824BCCEA85EE3C1BAE964E5gDK4K" TargetMode="External"/><Relationship Id="rId109" Type="http://schemas.openxmlformats.org/officeDocument/2006/relationships/hyperlink" Target="consultantplus://offline/ref=BDDF41511A12D0B837A89D85E4E5DBC5107AB6964D20F166EF6DEDF124DF94629724DC24962CA764F78CB56D3824BCCEA85EE3C1BAE964E5gDK4K" TargetMode="External"/><Relationship Id="rId34" Type="http://schemas.openxmlformats.org/officeDocument/2006/relationships/hyperlink" Target="consultantplus://offline/ref=BDDF41511A12D0B837A89D85E4E5DBC5177AB4994C20F166EF6DEDF124DF94629724DC24962CA760F78CB56D3824BCCEA85EE3C1BAE964E5gDK4K" TargetMode="External"/><Relationship Id="rId50" Type="http://schemas.openxmlformats.org/officeDocument/2006/relationships/hyperlink" Target="consultantplus://offline/ref=BDDF41511A12D0B837A89D85E4E5DBC5177FB9984A20F166EF6DEDF124DF9462852484289729B960FC99E33C7Eg7K2K" TargetMode="External"/><Relationship Id="rId55" Type="http://schemas.openxmlformats.org/officeDocument/2006/relationships/hyperlink" Target="consultantplus://offline/ref=BDDF41511A12D0B837A89D85E4E5DBC5117BB5964522F166EF6DEDF124DF94629724DC24962CA760FC8CB56D3824BCCEA85EE3C1BAE964E5gDK4K" TargetMode="External"/><Relationship Id="rId76" Type="http://schemas.openxmlformats.org/officeDocument/2006/relationships/hyperlink" Target="consultantplus://offline/ref=BDDF41511A12D0B837A89D85E4E5DBC51179B1994E27F166EF6DEDF124DF94629724DC24962CA765F78CB56D3824BCCEA85EE3C1BAE964E5gDK4K" TargetMode="External"/><Relationship Id="rId97" Type="http://schemas.openxmlformats.org/officeDocument/2006/relationships/hyperlink" Target="consultantplus://offline/ref=BDDF41511A12D0B837A89D85E4E5DBC51778B697492BF166EF6DEDF124DF94629724DC27902EAC34A5C3B4317D74AFCFA55EE1C9A6gEK8K" TargetMode="External"/><Relationship Id="rId104" Type="http://schemas.openxmlformats.org/officeDocument/2006/relationships/hyperlink" Target="consultantplus://offline/ref=BDDF41511A12D0B837A89D85E4E5DBC5107AB6964D20F166EF6DEDF124DF94629724DC24962CA762FC8CB56D3824BCCEA85EE3C1BAE964E5gDK4K" TargetMode="External"/><Relationship Id="rId120" Type="http://schemas.openxmlformats.org/officeDocument/2006/relationships/hyperlink" Target="consultantplus://offline/ref=BDDF41511A12D0B837A89D85E4E5DBC5107AB6964D20F166EF6DEDF124DF94629724DC24962CA767F28CB56D3824BCCEA85EE3C1BAE964E5gDK4K" TargetMode="External"/><Relationship Id="rId125" Type="http://schemas.openxmlformats.org/officeDocument/2006/relationships/hyperlink" Target="consultantplus://offline/ref=BDDF41511A12D0B837A89D85E4E5DBC5107AB6964D20F166EF6DEDF124DF94629724DC24962CA769F58CB56D3824BCCEA85EE3C1BAE964E5gDK4K" TargetMode="External"/><Relationship Id="rId141" Type="http://schemas.openxmlformats.org/officeDocument/2006/relationships/hyperlink" Target="consultantplus://offline/ref=BDDF41511A12D0B837A89D85E4E5DBC5107AB6964D20F166EF6DEDF124DF94629724DC24962CA663F78CB56D3824BCCEA85EE3C1BAE964E5gDK4K" TargetMode="External"/><Relationship Id="rId146" Type="http://schemas.openxmlformats.org/officeDocument/2006/relationships/hyperlink" Target="consultantplus://offline/ref=BDDF41511A12D0B837A89D85E4E5DBC5177EB1944E23F166EF6DEDF124DF94629724DC249729A065FD8CB56D3824BCCEA85EE3C1BAE964E5gDK4K" TargetMode="External"/><Relationship Id="rId167" Type="http://schemas.openxmlformats.org/officeDocument/2006/relationships/fontTable" Target="fontTable.xml"/><Relationship Id="rId7" Type="http://schemas.openxmlformats.org/officeDocument/2006/relationships/hyperlink" Target="consultantplus://offline/ref=7DA6F98159E76C561895BDC187406E14245B77D938A397C125A60F94D18E0CCF525C40D206C9C72ECDF43739A8B894073D9E4DAFE6DD8F78fBK2K" TargetMode="External"/><Relationship Id="rId71" Type="http://schemas.openxmlformats.org/officeDocument/2006/relationships/hyperlink" Target="consultantplus://offline/ref=BDDF41511A12D0B837A89D85E4E5DBC51179B1994E27F166EF6DEDF124DF94629724DC24962CA763FC8CB56D3824BCCEA85EE3C1BAE964E5gDK4K" TargetMode="External"/><Relationship Id="rId92" Type="http://schemas.openxmlformats.org/officeDocument/2006/relationships/hyperlink" Target="consultantplus://offline/ref=BDDF41511A12D0B837A89D85E4E5DBC51778B1994B26F166EF6DEDF124DF94629724DC229327F331B0D2EC3D796FB1C7B342E3CBgAK7K" TargetMode="External"/><Relationship Id="rId162" Type="http://schemas.openxmlformats.org/officeDocument/2006/relationships/hyperlink" Target="consultantplus://offline/ref=BDDF41511A12D0B837A89D85E4E5DBC5107AB6964D20F166EF6DEDF124DF94629724DC24962CA666F48CB56D3824BCCEA85EE3C1BAE964E5gDK4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DDF41511A12D0B837A89D85E4E5DBC5177EB2954C24F166EF6DEDF124DF94629724DC24932AA265F48CB56D3824BCCEA85EE3C1BAE964E5gDK4K" TargetMode="External"/><Relationship Id="rId24" Type="http://schemas.openxmlformats.org/officeDocument/2006/relationships/hyperlink" Target="consultantplus://offline/ref=BDDF41511A12D0B837A89D85E4E5DBC5177EB2954C24F166EF6DEDF124DF94629724DC24932BA365F08CB56D3824BCCEA85EE3C1BAE964E5gDK4K" TargetMode="External"/><Relationship Id="rId40" Type="http://schemas.openxmlformats.org/officeDocument/2006/relationships/hyperlink" Target="consultantplus://offline/ref=BDDF41511A12D0B837A89D85E4E5DBC51179B3904A25F166EF6DEDF124DF94629724DC24962CA761F58CB56D3824BCCEA85EE3C1BAE964E5gDK4K" TargetMode="External"/><Relationship Id="rId45" Type="http://schemas.openxmlformats.org/officeDocument/2006/relationships/hyperlink" Target="consultantplus://offline/ref=BDDF41511A12D0B837A89D85E4E5DBC51179B3904A25F166EF6DEDF124DF94629724DC24962CA762F48CB56D3824BCCEA85EE3C1BAE964E5gDK4K" TargetMode="External"/><Relationship Id="rId66" Type="http://schemas.openxmlformats.org/officeDocument/2006/relationships/hyperlink" Target="consultantplus://offline/ref=BDDF41511A12D0B837A89D85E4E5DBC51179B1994E27F166EF6DEDF124DF94629724DC24962CA762F28CB56D3824BCCEA85EE3C1BAE964E5gDK4K" TargetMode="External"/><Relationship Id="rId87" Type="http://schemas.openxmlformats.org/officeDocument/2006/relationships/hyperlink" Target="consultantplus://offline/ref=BDDF41511A12D0B837A89D85E4E5DBC51179B1994E27F166EF6DEDF124DF94629724DC24962CA767F38CB56D3824BCCEA85EE3C1BAE964E5gDK4K" TargetMode="External"/><Relationship Id="rId110" Type="http://schemas.openxmlformats.org/officeDocument/2006/relationships/hyperlink" Target="consultantplus://offline/ref=BDDF41511A12D0B837A89D85E4E5DBC5107AB6964D20F166EF6DEDF124DF94629724DC24962CA764F28CB56D3824BCCEA85EE3C1BAE964E5gDK4K" TargetMode="External"/><Relationship Id="rId115" Type="http://schemas.openxmlformats.org/officeDocument/2006/relationships/hyperlink" Target="consultantplus://offline/ref=BDDF41511A12D0B837A89D85E4E5DBC5107AB6964D20F166EF6DEDF124DF94629724DC24962CA766F58CB56D3824BCCEA85EE3C1BAE964E5gDK4K" TargetMode="External"/><Relationship Id="rId131" Type="http://schemas.openxmlformats.org/officeDocument/2006/relationships/hyperlink" Target="consultantplus://offline/ref=BDDF41511A12D0B837A89D85E4E5DBC5107AB6964D20F166EF6DEDF124DF94629724DC24962CA660FD8CB56D3824BCCEA85EE3C1BAE964E5gDK4K" TargetMode="External"/><Relationship Id="rId136" Type="http://schemas.openxmlformats.org/officeDocument/2006/relationships/hyperlink" Target="consultantplus://offline/ref=BDDF41511A12D0B837A89D85E4E5DBC5107AB6964D20F166EF6DEDF124DF94629724DC24962CA662F58CB56D3824BCCEA85EE3C1BAE964E5gDK4K" TargetMode="External"/><Relationship Id="rId157" Type="http://schemas.openxmlformats.org/officeDocument/2006/relationships/hyperlink" Target="consultantplus://offline/ref=BDDF41511A12D0B837A89D85E4E5DBC51078B4994A25F166EF6DEDF124DF94629724DC24962CA762F08CB56D3824BCCEA85EE3C1BAE964E5gDK4K" TargetMode="External"/><Relationship Id="rId61" Type="http://schemas.openxmlformats.org/officeDocument/2006/relationships/hyperlink" Target="consultantplus://offline/ref=BDDF41511A12D0B837A89D85E4E5DBC51179B1994E27F166EF6DEDF124DF94629724DC24962CA761F58CB56D3824BCCEA85EE3C1BAE964E5gDK4K" TargetMode="External"/><Relationship Id="rId82" Type="http://schemas.openxmlformats.org/officeDocument/2006/relationships/hyperlink" Target="consultantplus://offline/ref=BDDF41511A12D0B837A89D85E4E5DBC51779B3994E24F166EF6DEDF124DF94629724DC24962CA764F08CB56D3824BCCEA85EE3C1BAE964E5gDK4K" TargetMode="External"/><Relationship Id="rId152" Type="http://schemas.openxmlformats.org/officeDocument/2006/relationships/hyperlink" Target="consultantplus://offline/ref=BDDF41511A12D0B837A89D85E4E5DBC5107AB6964D20F166EF6DEDF124DF94629724DC24962CA664FC8CB56D3824BCCEA85EE3C1BAE964E5gDK4K" TargetMode="External"/><Relationship Id="rId19" Type="http://schemas.openxmlformats.org/officeDocument/2006/relationships/hyperlink" Target="consultantplus://offline/ref=BDDF41511A12D0B837A89D85E4E5DBC5177BB2904C23F166EF6DEDF124DF94629724DC24962CA666F78CB56D3824BCCEA85EE3C1BAE964E5gDK4K" TargetMode="External"/><Relationship Id="rId14" Type="http://schemas.openxmlformats.org/officeDocument/2006/relationships/hyperlink" Target="consultantplus://offline/ref=BDDF41511A12D0B837A89D85E4E5DBC5117BB5964522F166EF6DEDF124DF94629724DC24962CA760F78CB56D3824BCCEA85EE3C1BAE964E5gDK4K" TargetMode="External"/><Relationship Id="rId30" Type="http://schemas.openxmlformats.org/officeDocument/2006/relationships/hyperlink" Target="consultantplus://offline/ref=BDDF41511A12D0B837A89D85E4E5DBC5177EB2954C24F166EF6DEDF124DF94629724DC24932BA066FD8CB56D3824BCCEA85EE3C1BAE964E5gDK4K" TargetMode="External"/><Relationship Id="rId35" Type="http://schemas.openxmlformats.org/officeDocument/2006/relationships/hyperlink" Target="consultantplus://offline/ref=BDDF41511A12D0B837A89D85E4E5DBC5107AB6964D20F166EF6DEDF124DF94629724DC24962CA760FD8CB56D3824BCCEA85EE3C1BAE964E5gDK4K" TargetMode="External"/><Relationship Id="rId56" Type="http://schemas.openxmlformats.org/officeDocument/2006/relationships/hyperlink" Target="consultantplus://offline/ref=BDDF41511A12D0B837A89D85E4E5DBC5117BB5964522F166EF6DEDF124DF94629724DC24962CA761F58CB56D3824BCCEA85EE3C1BAE964E5gDK4K" TargetMode="External"/><Relationship Id="rId77" Type="http://schemas.openxmlformats.org/officeDocument/2006/relationships/hyperlink" Target="consultantplus://offline/ref=BDDF41511A12D0B837A89D85E4E5DBC51179B1994E27F166EF6DEDF124DF94629724DC24962CA765F28CB56D3824BCCEA85EE3C1BAE964E5gDK4K" TargetMode="External"/><Relationship Id="rId100" Type="http://schemas.openxmlformats.org/officeDocument/2006/relationships/hyperlink" Target="consultantplus://offline/ref=BDDF41511A12D0B837A89D85E4E5DBC5107AB6964D20F166EF6DEDF124DF94629724DC24962CA761F18CB56D3824BCCEA85EE3C1BAE964E5gDK4K" TargetMode="External"/><Relationship Id="rId105" Type="http://schemas.openxmlformats.org/officeDocument/2006/relationships/hyperlink" Target="consultantplus://offline/ref=BDDF41511A12D0B837A89D85E4E5DBC5107AB6964D20F166EF6DEDF124DF94629724DC24962CA763F58CB56D3824BCCEA85EE3C1BAE964E5gDK4K" TargetMode="External"/><Relationship Id="rId126" Type="http://schemas.openxmlformats.org/officeDocument/2006/relationships/hyperlink" Target="consultantplus://offline/ref=BDDF41511A12D0B837A89D85E4E5DBC5107AB6964D20F166EF6DEDF124DF94629724DC24962CA769F08CB56D3824BCCEA85EE3C1BAE964E5gDK4K" TargetMode="External"/><Relationship Id="rId147" Type="http://schemas.openxmlformats.org/officeDocument/2006/relationships/hyperlink" Target="consultantplus://offline/ref=BDDF41511A12D0B837A89D85E4E5DBC5177FB3964B25F166EF6DEDF124DF94629724DC24962EA765F08CB56D3824BCCEA85EE3C1BAE964E5gDK4K" TargetMode="External"/><Relationship Id="rId168" Type="http://schemas.openxmlformats.org/officeDocument/2006/relationships/theme" Target="theme/theme1.xml"/><Relationship Id="rId8" Type="http://schemas.openxmlformats.org/officeDocument/2006/relationships/hyperlink" Target="consultantplus://offline/ref=7DA6F98159E76C561895BDC187406E14255872DF3FA697C125A60F94D18E0CCF525C40D206C9C72ECDF43739A8B894073D9E4DAFE6DD8F78fBK2K" TargetMode="External"/><Relationship Id="rId51" Type="http://schemas.openxmlformats.org/officeDocument/2006/relationships/hyperlink" Target="consultantplus://offline/ref=BDDF41511A12D0B837A89D85E4E5DBC5177EB0964920F166EF6DEDF124DF94629724DC24962CA760F78CB56D3824BCCEA85EE3C1BAE964E5gDK4K" TargetMode="External"/><Relationship Id="rId72" Type="http://schemas.openxmlformats.org/officeDocument/2006/relationships/hyperlink" Target="consultantplus://offline/ref=BDDF41511A12D0B837A89D85E4E5DBC51179B1994E27F166EF6DEDF124DF94629724DC24962CA764F58CB56D3824BCCEA85EE3C1BAE964E5gDK4K" TargetMode="External"/><Relationship Id="rId93" Type="http://schemas.openxmlformats.org/officeDocument/2006/relationships/hyperlink" Target="consultantplus://offline/ref=BDDF41511A12D0B837A89D85E4E5DBC51778B1994B26F166EF6DEDF124DF94629724DC2D9427F331B0D2EC3D796FB1C7B342E3CBgAK7K" TargetMode="External"/><Relationship Id="rId98" Type="http://schemas.openxmlformats.org/officeDocument/2006/relationships/hyperlink" Target="consultantplus://offline/ref=BDDF41511A12D0B837A89D85E4E5DBC51179B1994E27F166EF6DEDF124DF94629724DC24962CA769F68CB56D3824BCCEA85EE3C1BAE964E5gDK4K" TargetMode="External"/><Relationship Id="rId121" Type="http://schemas.openxmlformats.org/officeDocument/2006/relationships/hyperlink" Target="consultantplus://offline/ref=BDDF41511A12D0B837A89D85E4E5DBC5107AB6964D20F166EF6DEDF124DF94629724DC24962CA767FD8CB56D3824BCCEA85EE3C1BAE964E5gDK4K" TargetMode="External"/><Relationship Id="rId142" Type="http://schemas.openxmlformats.org/officeDocument/2006/relationships/hyperlink" Target="consultantplus://offline/ref=BDDF41511A12D0B837A89D85E4E5DBC5177EB3984A24F166EF6DEDF124DF9462852484289729B960FC99E33C7Eg7K2K" TargetMode="External"/><Relationship Id="rId163" Type="http://schemas.openxmlformats.org/officeDocument/2006/relationships/hyperlink" Target="consultantplus://offline/ref=BDDF41511A12D0B837A89D85E4E5DBC5107AB6964D20F166EF6DEDF124DF94629724DC24962CA666F68CB56D3824BCCEA85EE3C1BAE964E5gDK4K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BDDF41511A12D0B837A89D85E4E5DBC5177EB2954C24F166EF6DEDF124DF94629724DC24932AA462F28CB56D3824BCCEA85EE3C1BAE964E5gDK4K" TargetMode="External"/><Relationship Id="rId46" Type="http://schemas.openxmlformats.org/officeDocument/2006/relationships/hyperlink" Target="consultantplus://offline/ref=BDDF41511A12D0B837A89D85E4E5DBC51078B4994A25F166EF6DEDF124DF94629724DC24962CA762F48CB56D3824BCCEA85EE3C1BAE964E5gDK4K" TargetMode="External"/><Relationship Id="rId67" Type="http://schemas.openxmlformats.org/officeDocument/2006/relationships/hyperlink" Target="consultantplus://offline/ref=BDDF41511A12D0B837A89D85E4E5DBC51179B1994E27F166EF6DEDF124DF94629724DC24962CA762FD8CB56D3824BCCEA85EE3C1BAE964E5gDK4K" TargetMode="External"/><Relationship Id="rId116" Type="http://schemas.openxmlformats.org/officeDocument/2006/relationships/hyperlink" Target="consultantplus://offline/ref=BDDF41511A12D0B837A89D85E4E5DBC5107AB6964D20F166EF6DEDF124DF94629724DC24962CA766F08CB56D3824BCCEA85EE3C1BAE964E5gDK4K" TargetMode="External"/><Relationship Id="rId137" Type="http://schemas.openxmlformats.org/officeDocument/2006/relationships/hyperlink" Target="consultantplus://offline/ref=BDDF41511A12D0B837A8988AE7E5DBC5127EB4914428AC6CE734E1F323D0CB679035DC249332A768EA85E13Eg7KFK" TargetMode="External"/><Relationship Id="rId158" Type="http://schemas.openxmlformats.org/officeDocument/2006/relationships/hyperlink" Target="consultantplus://offline/ref=BDDF41511A12D0B837A89D85E4E5DBC5117BB5964522F166EF6DEDF124DF94629724DC24962CA762F48CB56D3824BCCEA85EE3C1BAE964E5gDK4K" TargetMode="External"/><Relationship Id="rId20" Type="http://schemas.openxmlformats.org/officeDocument/2006/relationships/hyperlink" Target="consultantplus://offline/ref=BDDF41511A12D0B837A89D85E4E5DBC51779B3994E24F166EF6DEDF124DF94629724DC24962CA764F58CB56D3824BCCEA85EE3C1BAE964E5gDK4K" TargetMode="External"/><Relationship Id="rId41" Type="http://schemas.openxmlformats.org/officeDocument/2006/relationships/hyperlink" Target="consultantplus://offline/ref=BDDF41511A12D0B837A89D85E4E5DBC51179B3904A25F166EF6DEDF124DF94629724DC24962CA761F08CB56D3824BCCEA85EE3C1BAE964E5gDK4K" TargetMode="External"/><Relationship Id="rId62" Type="http://schemas.openxmlformats.org/officeDocument/2006/relationships/hyperlink" Target="consultantplus://offline/ref=BDDF41511A12D0B837A89D85E4E5DBC5177AB4994C20F166EF6DEDF124DF94629724DC24962CA760F78CB56D3824BCCEA85EE3C1BAE964E5gDK4K" TargetMode="External"/><Relationship Id="rId83" Type="http://schemas.openxmlformats.org/officeDocument/2006/relationships/hyperlink" Target="consultantplus://offline/ref=BDDF41511A12D0B837A89D85E4E5DBC51179B1994E27F166EF6DEDF124DF94629724DC24962CA766FC8CB56D3824BCCEA85EE3C1BAE964E5gDK4K" TargetMode="External"/><Relationship Id="rId88" Type="http://schemas.openxmlformats.org/officeDocument/2006/relationships/hyperlink" Target="consultantplus://offline/ref=BDDF41511A12D0B837A89D85E4E5DBC51179B1994E27F166EF6DEDF124DF94629724DC24962CA768F48CB56D3824BCCEA85EE3C1BAE964E5gDK4K" TargetMode="External"/><Relationship Id="rId111" Type="http://schemas.openxmlformats.org/officeDocument/2006/relationships/hyperlink" Target="consultantplus://offline/ref=BDDF41511A12D0B837A89D85E4E5DBC5107AB6964D20F166EF6DEDF124DF94629724DC24962CA764FD8CB56D3824BCCEA85EE3C1BAE964E5gDK4K" TargetMode="External"/><Relationship Id="rId132" Type="http://schemas.openxmlformats.org/officeDocument/2006/relationships/hyperlink" Target="consultantplus://offline/ref=BDDF41511A12D0B837A89D85E4E5DBC5107AB6964D20F166EF6DEDF124DF94629724DC24962CA661F68CB56D3824BCCEA85EE3C1BAE964E5gDK4K" TargetMode="External"/><Relationship Id="rId153" Type="http://schemas.openxmlformats.org/officeDocument/2006/relationships/hyperlink" Target="consultantplus://offline/ref=BDDF41511A12D0B837A89D85E4E5DBC5107AB6964D20F166EF6DEDF124DF94629724DC24962CA665F58CB56D3824BCCEA85EE3C1BAE964E5gDK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12139</Words>
  <Characters>69196</Characters>
  <Application>Microsoft Office Word</Application>
  <DocSecurity>0</DocSecurity>
  <Lines>576</Lines>
  <Paragraphs>162</Paragraphs>
  <ScaleCrop>false</ScaleCrop>
  <Company/>
  <LinksUpToDate>false</LinksUpToDate>
  <CharactersWithSpaces>81173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Шубина Кристина А.</dc:creator>
  <cp:lastModifiedBy>Шубина Кристина А.</cp:lastModifiedBy>
  <cp:revision>1</cp:revision>
  <dcterms:created xsi:type="dcterms:W3CDTF">2023-08-15T10:10:00Z</dcterms:created>
  <dcterms:modified xsi:type="dcterms:W3CDTF">2023-08-15T10:11:00Z</dcterms:modified>
</cp:coreProperties>
</file>