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3F" w:rsidRDefault="00935A3F" w:rsidP="00935A3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935A3F" w:rsidRDefault="00935A3F" w:rsidP="00935A3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935A3F" w:rsidRPr="009D3860" w:rsidRDefault="00935A3F" w:rsidP="00935A3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9D3860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935A3F" w:rsidRPr="00BF1D02" w:rsidRDefault="00935A3F" w:rsidP="00935A3F">
      <w:pPr>
        <w:pStyle w:val="HTML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35A3F" w:rsidRDefault="00935A3F" w:rsidP="00935A3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935A3F" w:rsidRDefault="00935A3F" w:rsidP="00935A3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5A3F" w:rsidRPr="00BF1D02" w:rsidRDefault="00935A3F" w:rsidP="00935A3F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F1D02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935A3F" w:rsidRPr="00393666" w:rsidRDefault="003F017C" w:rsidP="00935A3F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="00935A3F" w:rsidRPr="003936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мая </w:t>
      </w:r>
      <w:r w:rsidR="00935A3F" w:rsidRPr="00393666">
        <w:rPr>
          <w:rFonts w:ascii="Times New Roman" w:hAnsi="Times New Roman"/>
          <w:bCs/>
          <w:sz w:val="24"/>
          <w:szCs w:val="24"/>
        </w:rPr>
        <w:t xml:space="preserve"> 2017 г.</w:t>
      </w:r>
      <w:r w:rsidR="00935A3F" w:rsidRPr="00393666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935A3F" w:rsidRPr="00393666">
        <w:rPr>
          <w:rFonts w:ascii="Times New Roman" w:hAnsi="Times New Roman"/>
          <w:bCs/>
          <w:sz w:val="24"/>
          <w:szCs w:val="24"/>
        </w:rPr>
        <w:tab/>
        <w:t xml:space="preserve">                             </w:t>
      </w:r>
      <w:r w:rsidR="00935A3F" w:rsidRPr="00393666">
        <w:rPr>
          <w:rFonts w:ascii="Times New Roman" w:hAnsi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935A3F" w:rsidRPr="00393666">
        <w:rPr>
          <w:rFonts w:ascii="Times New Roman" w:hAnsi="Times New Roman"/>
          <w:bCs/>
          <w:sz w:val="24"/>
          <w:szCs w:val="24"/>
        </w:rPr>
        <w:t xml:space="preserve">                  № 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4375D2" w:rsidRPr="00393666" w:rsidRDefault="004375D2" w:rsidP="00935A3F">
      <w:pPr>
        <w:jc w:val="both"/>
        <w:rPr>
          <w:sz w:val="24"/>
          <w:szCs w:val="24"/>
        </w:rPr>
      </w:pPr>
    </w:p>
    <w:p w:rsidR="00935A3F" w:rsidRPr="00DA5E8A" w:rsidRDefault="00935A3F" w:rsidP="00935A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666">
        <w:rPr>
          <w:sz w:val="24"/>
          <w:szCs w:val="24"/>
        </w:rPr>
        <w:tab/>
      </w:r>
      <w:r w:rsidRPr="00DA5E8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DA5E8A">
        <w:rPr>
          <w:rFonts w:ascii="Times New Roman" w:hAnsi="Times New Roman" w:cs="Times New Roman"/>
          <w:b/>
          <w:sz w:val="24"/>
          <w:szCs w:val="24"/>
        </w:rPr>
        <w:t>Тунгусовского</w:t>
      </w:r>
      <w:proofErr w:type="spellEnd"/>
      <w:r w:rsidRPr="00DA5E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11 августа 2014 года №12 "Об утверждении Положения о Бюджетном процессе в </w:t>
      </w:r>
      <w:proofErr w:type="spellStart"/>
      <w:r w:rsidRPr="00DA5E8A">
        <w:rPr>
          <w:rFonts w:ascii="Times New Roman" w:hAnsi="Times New Roman" w:cs="Times New Roman"/>
          <w:b/>
          <w:sz w:val="24"/>
          <w:szCs w:val="24"/>
        </w:rPr>
        <w:t>Тунгусовском</w:t>
      </w:r>
      <w:proofErr w:type="spellEnd"/>
      <w:r w:rsidRPr="00DA5E8A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поселении"</w:t>
      </w:r>
    </w:p>
    <w:p w:rsidR="00935A3F" w:rsidRPr="00393666" w:rsidRDefault="00935A3F" w:rsidP="00935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ab/>
        <w:t>В целях приведения муниципального правового акта в соответствии с действующим законодательством</w:t>
      </w:r>
    </w:p>
    <w:p w:rsidR="00935A3F" w:rsidRPr="00393666" w:rsidRDefault="00935A3F" w:rsidP="00935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ab/>
        <w:t xml:space="preserve">Совет </w:t>
      </w:r>
      <w:proofErr w:type="spellStart"/>
      <w:r w:rsidRPr="00393666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393666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935A3F" w:rsidRPr="00393666" w:rsidRDefault="00935A3F" w:rsidP="0093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ab/>
        <w:t xml:space="preserve">1. Внести в решение Совета </w:t>
      </w:r>
      <w:proofErr w:type="spellStart"/>
      <w:r w:rsidRPr="00393666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393666">
        <w:rPr>
          <w:rFonts w:ascii="Times New Roman" w:hAnsi="Times New Roman" w:cs="Times New Roman"/>
          <w:sz w:val="24"/>
          <w:szCs w:val="24"/>
        </w:rPr>
        <w:t xml:space="preserve"> сельского поселения от 11 августа 2014 года №12 "Об утверждении Положения о Бюджетном процессе в </w:t>
      </w:r>
      <w:proofErr w:type="spellStart"/>
      <w:r w:rsidRPr="00393666">
        <w:rPr>
          <w:rFonts w:ascii="Times New Roman" w:hAnsi="Times New Roman" w:cs="Times New Roman"/>
          <w:sz w:val="24"/>
          <w:szCs w:val="24"/>
        </w:rPr>
        <w:t>Тунгусовском</w:t>
      </w:r>
      <w:proofErr w:type="spellEnd"/>
      <w:r w:rsidRPr="00393666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утвержденном указанным решением:</w:t>
      </w:r>
    </w:p>
    <w:p w:rsidR="00935A3F" w:rsidRPr="00393666" w:rsidRDefault="00935A3F" w:rsidP="0093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ab/>
        <w:t>1) пункт 2 статьи 11 изложить в следующей редакции:</w:t>
      </w:r>
    </w:p>
    <w:p w:rsidR="00935A3F" w:rsidRPr="00393666" w:rsidRDefault="00935A3F" w:rsidP="0093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ab/>
        <w:t xml:space="preserve">"2.Составление проекта бюджета </w:t>
      </w:r>
      <w:proofErr w:type="spellStart"/>
      <w:r w:rsidRPr="00393666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39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666">
        <w:rPr>
          <w:rFonts w:ascii="Times New Roman" w:hAnsi="Times New Roman" w:cs="Times New Roman"/>
          <w:sz w:val="24"/>
          <w:szCs w:val="24"/>
        </w:rPr>
        <w:t>сельсокого</w:t>
      </w:r>
      <w:proofErr w:type="spellEnd"/>
      <w:r w:rsidRPr="00393666">
        <w:rPr>
          <w:rFonts w:ascii="Times New Roman" w:hAnsi="Times New Roman" w:cs="Times New Roman"/>
          <w:sz w:val="24"/>
          <w:szCs w:val="24"/>
        </w:rPr>
        <w:t xml:space="preserve"> поселения основывается </w:t>
      </w:r>
      <w:proofErr w:type="gramStart"/>
      <w:r w:rsidRPr="0039366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3666">
        <w:rPr>
          <w:rFonts w:ascii="Times New Roman" w:hAnsi="Times New Roman" w:cs="Times New Roman"/>
          <w:sz w:val="24"/>
          <w:szCs w:val="24"/>
        </w:rPr>
        <w:t>:</w:t>
      </w:r>
    </w:p>
    <w:p w:rsidR="00935A3F" w:rsidRPr="00393666" w:rsidRDefault="00393666" w:rsidP="0093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35A3F" w:rsidRPr="00393666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="00935A3F" w:rsidRPr="00393666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</w:t>
      </w:r>
      <w:r w:rsidRPr="00393666">
        <w:rPr>
          <w:rFonts w:ascii="Times New Roman" w:hAnsi="Times New Roman" w:cs="Times New Roman"/>
          <w:sz w:val="24"/>
          <w:szCs w:val="24"/>
        </w:rPr>
        <w:t>определяющих бюджетную политику (требования к бюджетной политике) в Российской Федерации;</w:t>
      </w:r>
    </w:p>
    <w:p w:rsidR="00393666" w:rsidRPr="00393666" w:rsidRDefault="00393666" w:rsidP="0093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ab/>
        <w:t xml:space="preserve">основных </w:t>
      </w:r>
      <w:proofErr w:type="gramStart"/>
      <w:r w:rsidRPr="00393666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393666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</w:t>
      </w:r>
      <w:proofErr w:type="spellStart"/>
      <w:r w:rsidRPr="00393666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39366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93666" w:rsidRPr="00393666" w:rsidRDefault="00393666" w:rsidP="0093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3666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393666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proofErr w:type="spellStart"/>
      <w:r w:rsidRPr="00393666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39366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93666" w:rsidRPr="00393666" w:rsidRDefault="00393666" w:rsidP="0093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ab/>
        <w:t xml:space="preserve">бюджетном </w:t>
      </w:r>
      <w:proofErr w:type="gramStart"/>
      <w:r w:rsidRPr="00393666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393666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проектах изменений указанных программ).";</w:t>
      </w:r>
    </w:p>
    <w:p w:rsidR="00393666" w:rsidRPr="00393666" w:rsidRDefault="00393666" w:rsidP="0093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ab/>
        <w:t>2)абзац второй пункта 2 статьи 14 изложить в следующей редакции:</w:t>
      </w:r>
    </w:p>
    <w:p w:rsidR="00393666" w:rsidRPr="00393666" w:rsidRDefault="00393666" w:rsidP="0093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 xml:space="preserve">"основные направления бюджетной и налоговой политики </w:t>
      </w:r>
      <w:proofErr w:type="spellStart"/>
      <w:r w:rsidRPr="00393666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3936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393666">
        <w:rPr>
          <w:rFonts w:ascii="Times New Roman" w:hAnsi="Times New Roman" w:cs="Times New Roman"/>
          <w:sz w:val="24"/>
          <w:szCs w:val="24"/>
        </w:rPr>
        <w:t>;"</w:t>
      </w:r>
      <w:proofErr w:type="gramEnd"/>
    </w:p>
    <w:p w:rsidR="00393666" w:rsidRPr="00393666" w:rsidRDefault="00393666" w:rsidP="0093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после его официального опубликования.</w:t>
      </w:r>
    </w:p>
    <w:p w:rsidR="00393666" w:rsidRPr="00393666" w:rsidRDefault="00393666" w:rsidP="0093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ab/>
        <w:t xml:space="preserve">3. Поручить Администрации </w:t>
      </w:r>
      <w:proofErr w:type="spellStart"/>
      <w:r w:rsidRPr="00393666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393666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 официальное опубликование настоящего решения.</w:t>
      </w:r>
    </w:p>
    <w:p w:rsidR="00393666" w:rsidRPr="00393666" w:rsidRDefault="00393666" w:rsidP="0093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66" w:rsidRPr="00393666" w:rsidRDefault="00393666" w:rsidP="0039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>Заместитель председателя Совета</w:t>
      </w:r>
    </w:p>
    <w:p w:rsidR="00393666" w:rsidRPr="00393666" w:rsidRDefault="00393666" w:rsidP="0039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3666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39366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</w:t>
      </w:r>
      <w:r w:rsidRPr="00393666">
        <w:rPr>
          <w:rFonts w:ascii="Times New Roman" w:hAnsi="Times New Roman" w:cs="Times New Roman"/>
          <w:sz w:val="24"/>
          <w:szCs w:val="24"/>
        </w:rPr>
        <w:tab/>
        <w:t xml:space="preserve">   С.Г. </w:t>
      </w:r>
      <w:proofErr w:type="spellStart"/>
      <w:r w:rsidRPr="00393666">
        <w:rPr>
          <w:rFonts w:ascii="Times New Roman" w:hAnsi="Times New Roman" w:cs="Times New Roman"/>
          <w:sz w:val="24"/>
          <w:szCs w:val="24"/>
        </w:rPr>
        <w:t>Самойленко</w:t>
      </w:r>
      <w:proofErr w:type="spellEnd"/>
    </w:p>
    <w:p w:rsidR="00393666" w:rsidRPr="00393666" w:rsidRDefault="00393666" w:rsidP="0039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66" w:rsidRPr="00393666" w:rsidRDefault="00393666" w:rsidP="0039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 xml:space="preserve">И.о. Главы </w:t>
      </w:r>
      <w:proofErr w:type="spellStart"/>
      <w:r w:rsidRPr="00393666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393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666" w:rsidRDefault="00393666" w:rsidP="0039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3666">
        <w:rPr>
          <w:rFonts w:ascii="Times New Roman" w:hAnsi="Times New Roman" w:cs="Times New Roman"/>
          <w:sz w:val="24"/>
          <w:szCs w:val="24"/>
        </w:rPr>
        <w:t xml:space="preserve">                          В.В. Короткевич</w:t>
      </w:r>
    </w:p>
    <w:p w:rsidR="002279A6" w:rsidRDefault="002279A6" w:rsidP="0039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9A6" w:rsidRPr="00393666" w:rsidRDefault="002279A6" w:rsidP="00BB74E4">
      <w:pPr>
        <w:tabs>
          <w:tab w:val="left" w:pos="321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79A6" w:rsidRPr="00393666" w:rsidSect="00393666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A3F"/>
    <w:rsid w:val="002279A6"/>
    <w:rsid w:val="00291956"/>
    <w:rsid w:val="00295D0F"/>
    <w:rsid w:val="00393666"/>
    <w:rsid w:val="003F017C"/>
    <w:rsid w:val="004375D2"/>
    <w:rsid w:val="006C22C1"/>
    <w:rsid w:val="007712C5"/>
    <w:rsid w:val="00792C06"/>
    <w:rsid w:val="00935A3F"/>
    <w:rsid w:val="00BB74E4"/>
    <w:rsid w:val="00CB72A6"/>
    <w:rsid w:val="00DA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35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935A3F"/>
    <w:rPr>
      <w:rFonts w:ascii="Courier New" w:eastAsia="Times New Roman" w:hAnsi="Courier New" w:cs="Courier New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Управляющий делами</cp:lastModifiedBy>
  <cp:revision>8</cp:revision>
  <dcterms:created xsi:type="dcterms:W3CDTF">2017-05-18T10:22:00Z</dcterms:created>
  <dcterms:modified xsi:type="dcterms:W3CDTF">2017-05-29T08:36:00Z</dcterms:modified>
</cp:coreProperties>
</file>